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BD034" w14:textId="77777777" w:rsidR="00D12B3C" w:rsidRDefault="00D12B3C" w:rsidP="001765AF">
      <w:pPr>
        <w:jc w:val="center"/>
        <w:rPr>
          <w:rFonts w:ascii="Calibri" w:hAnsi="Calibri"/>
          <w:b/>
          <w:sz w:val="36"/>
          <w:szCs w:val="36"/>
          <w:shd w:val="clear" w:color="auto" w:fill="FFFFFF"/>
        </w:rPr>
      </w:pPr>
      <w:bookmarkStart w:id="0" w:name="_Hlk138660328"/>
    </w:p>
    <w:p w14:paraId="431F0526" w14:textId="77777777" w:rsidR="0032404B" w:rsidRPr="009E0E4E" w:rsidRDefault="00F2523C" w:rsidP="001765AF">
      <w:pPr>
        <w:jc w:val="center"/>
        <w:rPr>
          <w:rFonts w:ascii="Calibri" w:hAnsi="Calibri"/>
          <w:b/>
          <w:sz w:val="36"/>
          <w:szCs w:val="36"/>
          <w:shd w:val="clear" w:color="auto" w:fill="FFFFFF"/>
        </w:rPr>
      </w:pPr>
      <w:r w:rsidRPr="009E0E4E">
        <w:rPr>
          <w:rFonts w:ascii="Calibri" w:hAnsi="Calibri"/>
          <w:b/>
          <w:sz w:val="36"/>
          <w:szCs w:val="36"/>
          <w:shd w:val="clear" w:color="auto" w:fill="FFFFFF"/>
        </w:rPr>
        <w:t>ST DENNIS PARISH COUNCIL</w:t>
      </w:r>
    </w:p>
    <w:p w14:paraId="18156DBB" w14:textId="5F54F77F" w:rsidR="007366F7" w:rsidRPr="009E0E4E" w:rsidRDefault="00653E63" w:rsidP="007528D6">
      <w:pPr>
        <w:jc w:val="center"/>
        <w:rPr>
          <w:sz w:val="28"/>
          <w:szCs w:val="28"/>
          <w:shd w:val="clear" w:color="auto" w:fill="FFFFFF"/>
        </w:rPr>
      </w:pPr>
      <w:bookmarkStart w:id="1" w:name="_Hlk35245448"/>
      <w:r>
        <w:rPr>
          <w:noProof/>
        </w:rPr>
        <w:drawing>
          <wp:inline distT="0" distB="0" distL="0" distR="0" wp14:anchorId="0194CA8C" wp14:editId="18A80820">
            <wp:extent cx="800100" cy="8001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bookmarkEnd w:id="1"/>
    </w:p>
    <w:p w14:paraId="091F6598" w14:textId="77777777" w:rsidR="00714C6C" w:rsidRPr="0043665B" w:rsidRDefault="00714C6C" w:rsidP="00F8730E">
      <w:pPr>
        <w:rPr>
          <w:rFonts w:ascii="Calibri" w:hAnsi="Calibri"/>
          <w:shd w:val="clear" w:color="auto" w:fill="FFFFFF"/>
        </w:rPr>
      </w:pPr>
    </w:p>
    <w:p w14:paraId="148936B6" w14:textId="77777777" w:rsidR="00F8730E" w:rsidRPr="009E0E4E" w:rsidRDefault="00D12B3C" w:rsidP="00F8730E">
      <w:pPr>
        <w:rPr>
          <w:rFonts w:ascii="Calibri" w:hAnsi="Calibri"/>
          <w:shd w:val="clear" w:color="auto" w:fill="FFFFFF"/>
        </w:rPr>
      </w:pPr>
      <w:r>
        <w:rPr>
          <w:rFonts w:ascii="Calibri" w:hAnsi="Calibri"/>
          <w:b/>
          <w:shd w:val="clear" w:color="auto" w:fill="FFFFFF"/>
        </w:rPr>
        <w:t xml:space="preserve">              Clerk to St. </w:t>
      </w:r>
      <w:r w:rsidR="00B62934">
        <w:rPr>
          <w:rFonts w:ascii="Calibri" w:hAnsi="Calibri"/>
          <w:b/>
          <w:shd w:val="clear" w:color="auto" w:fill="FFFFFF"/>
        </w:rPr>
        <w:t>Dennis Parish</w:t>
      </w:r>
      <w:r>
        <w:rPr>
          <w:rFonts w:ascii="Calibri" w:hAnsi="Calibri"/>
          <w:b/>
          <w:shd w:val="clear" w:color="auto" w:fill="FFFFFF"/>
        </w:rPr>
        <w:t xml:space="preserve"> Council</w:t>
      </w:r>
      <w:r w:rsidR="001765AF">
        <w:rPr>
          <w:rFonts w:ascii="Calibri" w:hAnsi="Calibri"/>
          <w:b/>
          <w:shd w:val="clear" w:color="auto" w:fill="FFFFFF"/>
        </w:rPr>
        <w:t xml:space="preserve">            </w:t>
      </w:r>
      <w:r w:rsidR="00F8730E" w:rsidRPr="009E0E4E">
        <w:rPr>
          <w:rFonts w:ascii="Calibri" w:hAnsi="Calibri"/>
          <w:b/>
          <w:shd w:val="clear" w:color="auto" w:fill="FFFFFF"/>
        </w:rPr>
        <w:t xml:space="preserve"> </w:t>
      </w:r>
      <w:r w:rsidR="00F54057" w:rsidRPr="009E0E4E">
        <w:rPr>
          <w:rFonts w:ascii="Calibri" w:hAnsi="Calibri"/>
          <w:b/>
          <w:shd w:val="clear" w:color="auto" w:fill="FFFFFF"/>
        </w:rPr>
        <w:t xml:space="preserve">     </w:t>
      </w:r>
      <w:r w:rsidR="0016783D">
        <w:rPr>
          <w:rFonts w:ascii="Calibri" w:hAnsi="Calibri"/>
          <w:b/>
          <w:shd w:val="clear" w:color="auto" w:fill="FFFFFF"/>
        </w:rPr>
        <w:t xml:space="preserve"> </w:t>
      </w:r>
      <w:r w:rsidR="0016783D">
        <w:rPr>
          <w:rFonts w:ascii="Calibri" w:hAnsi="Calibri"/>
          <w:b/>
          <w:shd w:val="clear" w:color="auto" w:fill="FFFFFF"/>
        </w:rPr>
        <w:tab/>
      </w:r>
      <w:r w:rsidR="0016783D">
        <w:rPr>
          <w:rFonts w:ascii="Calibri" w:hAnsi="Calibri"/>
          <w:b/>
          <w:shd w:val="clear" w:color="auto" w:fill="FFFFFF"/>
        </w:rPr>
        <w:tab/>
      </w:r>
      <w:r w:rsidR="0016783D">
        <w:rPr>
          <w:rFonts w:ascii="Calibri" w:hAnsi="Calibri"/>
          <w:b/>
          <w:shd w:val="clear" w:color="auto" w:fill="FFFFFF"/>
        </w:rPr>
        <w:tab/>
      </w:r>
      <w:r w:rsidR="0016783D">
        <w:rPr>
          <w:rFonts w:ascii="Calibri" w:hAnsi="Calibri"/>
          <w:b/>
          <w:shd w:val="clear" w:color="auto" w:fill="FFFFFF"/>
        </w:rPr>
        <w:tab/>
      </w:r>
      <w:r w:rsidR="00F54057" w:rsidRPr="009E0E4E">
        <w:rPr>
          <w:rFonts w:ascii="Calibri" w:hAnsi="Calibri"/>
          <w:b/>
          <w:shd w:val="clear" w:color="auto" w:fill="FFFFFF"/>
        </w:rPr>
        <w:t xml:space="preserve"> </w:t>
      </w:r>
    </w:p>
    <w:p w14:paraId="6F04AA53" w14:textId="77777777" w:rsidR="00F8730E" w:rsidRPr="009E0E4E" w:rsidRDefault="00F8730E" w:rsidP="00F8730E">
      <w:pPr>
        <w:rPr>
          <w:rFonts w:ascii="Calibri" w:hAnsi="Calibri"/>
          <w:shd w:val="clear" w:color="auto" w:fill="FFFFFF"/>
        </w:rPr>
      </w:pPr>
      <w:r w:rsidRPr="009E0E4E">
        <w:rPr>
          <w:rFonts w:ascii="Calibri" w:hAnsi="Calibri"/>
          <w:shd w:val="clear" w:color="auto" w:fill="FFFFFF"/>
        </w:rPr>
        <w:t xml:space="preserve">           </w:t>
      </w:r>
      <w:r w:rsidR="000929AB">
        <w:rPr>
          <w:rFonts w:ascii="Calibri" w:hAnsi="Calibri"/>
          <w:shd w:val="clear" w:color="auto" w:fill="FFFFFF"/>
        </w:rPr>
        <w:t xml:space="preserve">   </w:t>
      </w:r>
      <w:r w:rsidRPr="009E0E4E">
        <w:rPr>
          <w:rFonts w:ascii="Calibri" w:hAnsi="Calibri"/>
          <w:shd w:val="clear" w:color="auto" w:fill="FFFFFF"/>
        </w:rPr>
        <w:t xml:space="preserve">The Claytawc Centre                                                                                                </w:t>
      </w:r>
      <w:r w:rsidR="00714C6C" w:rsidRPr="009E0E4E">
        <w:rPr>
          <w:rFonts w:ascii="Calibri" w:hAnsi="Calibri"/>
          <w:shd w:val="clear" w:color="auto" w:fill="FFFFFF"/>
        </w:rPr>
        <w:t xml:space="preserve">      </w:t>
      </w:r>
      <w:r w:rsidRPr="009E0E4E">
        <w:rPr>
          <w:rFonts w:ascii="Calibri" w:hAnsi="Calibri"/>
          <w:shd w:val="clear" w:color="auto" w:fill="FFFFFF"/>
        </w:rPr>
        <w:t xml:space="preserve"> </w:t>
      </w:r>
    </w:p>
    <w:p w14:paraId="21071390" w14:textId="0A2E4489" w:rsidR="0058731E" w:rsidRDefault="000929AB" w:rsidP="000929AB">
      <w:pPr>
        <w:ind w:left="720" w:hanging="153"/>
        <w:rPr>
          <w:rFonts w:ascii="Calibri" w:hAnsi="Calibri"/>
          <w:shd w:val="clear" w:color="auto" w:fill="FFFFFF"/>
        </w:rPr>
      </w:pPr>
      <w:r>
        <w:rPr>
          <w:rFonts w:ascii="Calibri" w:hAnsi="Calibri"/>
          <w:shd w:val="clear" w:color="auto" w:fill="FFFFFF"/>
        </w:rPr>
        <w:t xml:space="preserve">  </w:t>
      </w:r>
      <w:r w:rsidR="0003382C">
        <w:rPr>
          <w:rFonts w:ascii="Calibri" w:hAnsi="Calibri"/>
          <w:shd w:val="clear" w:color="auto" w:fill="FFFFFF"/>
        </w:rPr>
        <w:t xml:space="preserve"> </w:t>
      </w:r>
      <w:r w:rsidR="00F8730E" w:rsidRPr="009E0E4E">
        <w:rPr>
          <w:rFonts w:ascii="Calibri" w:hAnsi="Calibri"/>
          <w:shd w:val="clear" w:color="auto" w:fill="FFFFFF"/>
        </w:rPr>
        <w:t xml:space="preserve">Fore St   </w:t>
      </w:r>
      <w:r w:rsidR="00B17205" w:rsidRPr="009E0E4E">
        <w:rPr>
          <w:rFonts w:ascii="Calibri" w:hAnsi="Calibri"/>
          <w:shd w:val="clear" w:color="auto" w:fill="FFFFFF"/>
        </w:rPr>
        <w:t xml:space="preserve"> </w:t>
      </w:r>
      <w:r w:rsidR="009B3C23" w:rsidRPr="009E0E4E">
        <w:rPr>
          <w:rFonts w:ascii="Calibri" w:hAnsi="Calibri"/>
          <w:shd w:val="clear" w:color="auto" w:fill="FFFFFF"/>
        </w:rPr>
        <w:t xml:space="preserve">                                                           </w:t>
      </w:r>
      <w:r w:rsidR="0016783D">
        <w:rPr>
          <w:rFonts w:ascii="Calibri" w:hAnsi="Calibri"/>
          <w:shd w:val="clear" w:color="auto" w:fill="FFFFFF"/>
        </w:rPr>
        <w:t xml:space="preserve">       </w:t>
      </w:r>
      <w:r w:rsidR="0016783D">
        <w:rPr>
          <w:rFonts w:ascii="Calibri" w:hAnsi="Calibri"/>
          <w:shd w:val="clear" w:color="auto" w:fill="FFFFFF"/>
        </w:rPr>
        <w:tab/>
      </w:r>
      <w:r w:rsidR="00A87510">
        <w:rPr>
          <w:rFonts w:ascii="Calibri" w:hAnsi="Calibri"/>
          <w:shd w:val="clear" w:color="auto" w:fill="FFFFFF"/>
        </w:rPr>
        <w:t>Office</w:t>
      </w:r>
      <w:r w:rsidR="001765AF">
        <w:rPr>
          <w:rFonts w:ascii="Calibri" w:hAnsi="Calibri"/>
          <w:shd w:val="clear" w:color="auto" w:fill="FFFFFF"/>
        </w:rPr>
        <w:t xml:space="preserve"> </w:t>
      </w:r>
      <w:r w:rsidR="001765AF" w:rsidRPr="009E0E4E">
        <w:rPr>
          <w:rFonts w:ascii="Calibri" w:hAnsi="Calibri"/>
          <w:shd w:val="clear" w:color="auto" w:fill="FFFFFF"/>
        </w:rPr>
        <w:t>Tele</w:t>
      </w:r>
      <w:r w:rsidR="001765AF">
        <w:rPr>
          <w:rFonts w:ascii="Calibri" w:hAnsi="Calibri"/>
          <w:shd w:val="clear" w:color="auto" w:fill="FFFFFF"/>
        </w:rPr>
        <w:t>phone No</w:t>
      </w:r>
      <w:r w:rsidR="001765AF" w:rsidRPr="009E0E4E">
        <w:rPr>
          <w:rFonts w:ascii="Calibri" w:hAnsi="Calibri"/>
          <w:shd w:val="clear" w:color="auto" w:fill="FFFFFF"/>
        </w:rPr>
        <w:t>:</w:t>
      </w:r>
      <w:r w:rsidR="001765AF" w:rsidRPr="009E0E4E">
        <w:rPr>
          <w:rFonts w:ascii="Calibri" w:hAnsi="Calibri"/>
          <w:b/>
          <w:shd w:val="clear" w:color="auto" w:fill="FFFFFF"/>
        </w:rPr>
        <w:t xml:space="preserve"> 01726 821700</w:t>
      </w:r>
      <w:r>
        <w:rPr>
          <w:rFonts w:ascii="Calibri" w:hAnsi="Calibri"/>
          <w:shd w:val="clear" w:color="auto" w:fill="FFFFFF"/>
        </w:rPr>
        <w:t xml:space="preserve">       </w:t>
      </w:r>
    </w:p>
    <w:p w14:paraId="5C666513" w14:textId="102DE14D" w:rsidR="00E424E9" w:rsidRDefault="0058731E" w:rsidP="000929AB">
      <w:pPr>
        <w:ind w:left="720" w:hanging="153"/>
        <w:rPr>
          <w:rFonts w:ascii="Calibri" w:hAnsi="Calibri"/>
          <w:shd w:val="clear" w:color="auto" w:fill="FFFFFF"/>
        </w:rPr>
      </w:pPr>
      <w:r>
        <w:rPr>
          <w:rFonts w:ascii="Calibri" w:hAnsi="Calibri"/>
          <w:shd w:val="clear" w:color="auto" w:fill="FFFFFF"/>
        </w:rPr>
        <w:t xml:space="preserve">   St </w:t>
      </w:r>
      <w:r w:rsidR="00D25268" w:rsidRPr="00D25268">
        <w:rPr>
          <w:rFonts w:ascii="Calibri" w:hAnsi="Calibri"/>
          <w:shd w:val="clear" w:color="auto" w:fill="FFFFFF"/>
        </w:rPr>
        <w:t>Dennis</w:t>
      </w:r>
      <w:r w:rsidR="009246AE" w:rsidRPr="00D25268">
        <w:rPr>
          <w:rFonts w:ascii="Calibri" w:hAnsi="Calibri"/>
          <w:shd w:val="clear" w:color="auto" w:fill="FFFFFF"/>
        </w:rPr>
        <w:t xml:space="preserve">                                                                      </w:t>
      </w:r>
      <w:r w:rsidR="00391A7A">
        <w:rPr>
          <w:rFonts w:ascii="Calibri" w:hAnsi="Calibri"/>
          <w:shd w:val="clear" w:color="auto" w:fill="FFFFFF"/>
        </w:rPr>
        <w:t>E</w:t>
      </w:r>
      <w:r w:rsidR="00E424E9">
        <w:rPr>
          <w:rFonts w:ascii="Calibri" w:hAnsi="Calibri"/>
          <w:shd w:val="clear" w:color="auto" w:fill="FFFFFF"/>
        </w:rPr>
        <w:t xml:space="preserve">mail: </w:t>
      </w:r>
      <w:r w:rsidR="00C0075A">
        <w:rPr>
          <w:rFonts w:ascii="Calibri" w:hAnsi="Calibri"/>
          <w:b/>
          <w:bCs/>
          <w:shd w:val="clear" w:color="auto" w:fill="FFFFFF"/>
        </w:rPr>
        <w:t>clerk@stdennisparishcouncil.</w:t>
      </w:r>
      <w:r w:rsidR="00683545">
        <w:rPr>
          <w:rFonts w:ascii="Calibri" w:hAnsi="Calibri"/>
          <w:b/>
          <w:bCs/>
          <w:shd w:val="clear" w:color="auto" w:fill="FFFFFF"/>
        </w:rPr>
        <w:t>gov</w:t>
      </w:r>
      <w:r w:rsidR="00C0075A">
        <w:rPr>
          <w:rFonts w:ascii="Calibri" w:hAnsi="Calibri"/>
          <w:b/>
          <w:bCs/>
          <w:shd w:val="clear" w:color="auto" w:fill="FFFFFF"/>
        </w:rPr>
        <w:t>.uk</w:t>
      </w:r>
      <w:r w:rsidR="00391A7A">
        <w:rPr>
          <w:rFonts w:ascii="Calibri" w:hAnsi="Calibri"/>
          <w:shd w:val="clear" w:color="auto" w:fill="FFFFFF"/>
        </w:rPr>
        <w:t xml:space="preserve"> </w:t>
      </w:r>
    </w:p>
    <w:p w14:paraId="278633E3" w14:textId="0BF3B9F2" w:rsidR="001765AF" w:rsidRPr="001765AF" w:rsidRDefault="00E424E9" w:rsidP="000929AB">
      <w:pPr>
        <w:ind w:left="720" w:hanging="153"/>
        <w:rPr>
          <w:rFonts w:ascii="Calibri" w:hAnsi="Calibri"/>
          <w:shd w:val="clear" w:color="auto" w:fill="FFFFFF"/>
        </w:rPr>
      </w:pPr>
      <w:r>
        <w:rPr>
          <w:rFonts w:ascii="Calibri" w:hAnsi="Calibri"/>
          <w:shd w:val="clear" w:color="auto" w:fill="FFFFFF"/>
        </w:rPr>
        <w:t xml:space="preserve">  </w:t>
      </w:r>
      <w:r w:rsidR="00F8730E" w:rsidRPr="009E0E4E">
        <w:rPr>
          <w:rFonts w:ascii="Calibri" w:hAnsi="Calibri"/>
          <w:shd w:val="clear" w:color="auto" w:fill="FFFFFF"/>
        </w:rPr>
        <w:t xml:space="preserve">St Austell                                                                       </w:t>
      </w:r>
      <w:r w:rsidR="003C6F56">
        <w:rPr>
          <w:rFonts w:ascii="Calibri" w:hAnsi="Calibri"/>
          <w:shd w:val="clear" w:color="auto" w:fill="FFFFFF"/>
        </w:rPr>
        <w:t>W</w:t>
      </w:r>
      <w:r w:rsidR="001765AF" w:rsidRPr="009E0E4E">
        <w:rPr>
          <w:rFonts w:ascii="Calibri" w:hAnsi="Calibri"/>
          <w:shd w:val="clear" w:color="auto" w:fill="FFFFFF"/>
        </w:rPr>
        <w:t xml:space="preserve">ebsite: </w:t>
      </w:r>
      <w:r w:rsidR="001765AF" w:rsidRPr="009E0E4E">
        <w:rPr>
          <w:rFonts w:ascii="Calibri" w:hAnsi="Calibri"/>
          <w:b/>
          <w:shd w:val="clear" w:color="auto" w:fill="FFFFFF"/>
        </w:rPr>
        <w:t>www.stdennisp</w:t>
      </w:r>
      <w:r w:rsidR="00F06222">
        <w:rPr>
          <w:rFonts w:ascii="Calibri" w:hAnsi="Calibri"/>
          <w:b/>
          <w:shd w:val="clear" w:color="auto" w:fill="FFFFFF"/>
        </w:rPr>
        <w:t>arishcouncil</w:t>
      </w:r>
      <w:r w:rsidR="001765AF" w:rsidRPr="009E0E4E">
        <w:rPr>
          <w:rFonts w:ascii="Calibri" w:hAnsi="Calibri"/>
          <w:b/>
          <w:shd w:val="clear" w:color="auto" w:fill="FFFFFF"/>
        </w:rPr>
        <w:t>.</w:t>
      </w:r>
      <w:r w:rsidR="00683545">
        <w:rPr>
          <w:rFonts w:ascii="Calibri" w:hAnsi="Calibri"/>
          <w:b/>
          <w:shd w:val="clear" w:color="auto" w:fill="FFFFFF"/>
        </w:rPr>
        <w:t>gov</w:t>
      </w:r>
      <w:r w:rsidR="001765AF" w:rsidRPr="009E0E4E">
        <w:rPr>
          <w:rFonts w:ascii="Calibri" w:hAnsi="Calibri"/>
          <w:b/>
          <w:shd w:val="clear" w:color="auto" w:fill="FFFFFF"/>
        </w:rPr>
        <w:t>.uk</w:t>
      </w:r>
    </w:p>
    <w:p w14:paraId="62814442" w14:textId="77777777" w:rsidR="00F8730E" w:rsidRPr="009E0E4E" w:rsidRDefault="00F8730E" w:rsidP="00F8730E">
      <w:pPr>
        <w:rPr>
          <w:rFonts w:ascii="Calibri" w:hAnsi="Calibri"/>
          <w:shd w:val="clear" w:color="auto" w:fill="FFFFFF"/>
        </w:rPr>
      </w:pPr>
      <w:r w:rsidRPr="009E0E4E">
        <w:rPr>
          <w:rFonts w:ascii="Calibri" w:hAnsi="Calibri"/>
          <w:shd w:val="clear" w:color="auto" w:fill="FFFFFF"/>
        </w:rPr>
        <w:t xml:space="preserve">  </w:t>
      </w:r>
      <w:r w:rsidR="00714C6C" w:rsidRPr="009E0E4E">
        <w:rPr>
          <w:rFonts w:ascii="Calibri" w:hAnsi="Calibri"/>
          <w:shd w:val="clear" w:color="auto" w:fill="FFFFFF"/>
        </w:rPr>
        <w:t xml:space="preserve">    </w:t>
      </w:r>
      <w:r w:rsidRPr="009E0E4E">
        <w:rPr>
          <w:rFonts w:ascii="Calibri" w:hAnsi="Calibri"/>
          <w:shd w:val="clear" w:color="auto" w:fill="FFFFFF"/>
        </w:rPr>
        <w:t xml:space="preserve"> </w:t>
      </w:r>
      <w:r w:rsidR="001B1DBD" w:rsidRPr="009E0E4E">
        <w:rPr>
          <w:rFonts w:ascii="Calibri" w:hAnsi="Calibri"/>
          <w:shd w:val="clear" w:color="auto" w:fill="FFFFFF"/>
        </w:rPr>
        <w:t xml:space="preserve"> </w:t>
      </w:r>
      <w:r w:rsidR="004C7DB7" w:rsidRPr="009E0E4E">
        <w:rPr>
          <w:rFonts w:ascii="Calibri" w:hAnsi="Calibri"/>
          <w:shd w:val="clear" w:color="auto" w:fill="FFFFFF"/>
        </w:rPr>
        <w:t xml:space="preserve"> </w:t>
      </w:r>
      <w:r w:rsidR="00B91C91">
        <w:rPr>
          <w:rFonts w:ascii="Calibri" w:hAnsi="Calibri"/>
          <w:shd w:val="clear" w:color="auto" w:fill="FFFFFF"/>
        </w:rPr>
        <w:t xml:space="preserve"> </w:t>
      </w:r>
      <w:r w:rsidRPr="009E0E4E">
        <w:rPr>
          <w:rFonts w:ascii="Calibri" w:hAnsi="Calibri"/>
          <w:shd w:val="clear" w:color="auto" w:fill="FFFFFF"/>
        </w:rPr>
        <w:t xml:space="preserve">    </w:t>
      </w:r>
      <w:r w:rsidR="000929AB">
        <w:rPr>
          <w:rFonts w:ascii="Calibri" w:hAnsi="Calibri"/>
          <w:shd w:val="clear" w:color="auto" w:fill="FFFFFF"/>
        </w:rPr>
        <w:t>PL26 8AF</w:t>
      </w:r>
      <w:r w:rsidRPr="009E0E4E">
        <w:rPr>
          <w:rFonts w:ascii="Calibri" w:hAnsi="Calibri"/>
          <w:shd w:val="clear" w:color="auto" w:fill="FFFFFF"/>
        </w:rPr>
        <w:t xml:space="preserve">       </w:t>
      </w:r>
      <w:r w:rsidR="000514A1" w:rsidRPr="009E0E4E">
        <w:rPr>
          <w:rFonts w:ascii="Calibri" w:hAnsi="Calibri"/>
          <w:shd w:val="clear" w:color="auto" w:fill="FFFFFF"/>
        </w:rPr>
        <w:t xml:space="preserve">                                                                                                        </w:t>
      </w:r>
      <w:r w:rsidR="001B1DBD" w:rsidRPr="009E0E4E">
        <w:rPr>
          <w:rFonts w:ascii="Calibri" w:hAnsi="Calibri"/>
          <w:shd w:val="clear" w:color="auto" w:fill="FFFFFF"/>
        </w:rPr>
        <w:t xml:space="preserve">                    </w:t>
      </w:r>
    </w:p>
    <w:p w14:paraId="258B0767" w14:textId="4A5AAA3C" w:rsidR="009B5095" w:rsidRDefault="00E23D2D" w:rsidP="00A95C18">
      <w:pPr>
        <w:ind w:left="567" w:hanging="425"/>
        <w:rPr>
          <w:rFonts w:ascii="Calibri" w:hAnsi="Calibri"/>
          <w:shd w:val="clear" w:color="auto" w:fill="FFFFFF"/>
        </w:rPr>
      </w:pPr>
      <w:r>
        <w:rPr>
          <w:rFonts w:ascii="Calibri" w:hAnsi="Calibri"/>
          <w:shd w:val="clear" w:color="auto" w:fill="FFFFFF"/>
        </w:rPr>
        <w:t xml:space="preserve">           </w:t>
      </w:r>
      <w:r w:rsidR="001B1DBD" w:rsidRPr="009E0E4E">
        <w:rPr>
          <w:rFonts w:ascii="Calibri" w:hAnsi="Calibri"/>
          <w:shd w:val="clear" w:color="auto" w:fill="FFFFFF"/>
        </w:rPr>
        <w:t xml:space="preserve">                                                                                     </w:t>
      </w:r>
      <w:r w:rsidR="001765AF">
        <w:rPr>
          <w:rFonts w:ascii="Calibri" w:hAnsi="Calibri"/>
          <w:shd w:val="clear" w:color="auto" w:fill="FFFFFF"/>
        </w:rPr>
        <w:t xml:space="preserve">                         </w:t>
      </w:r>
    </w:p>
    <w:p w14:paraId="555CA325" w14:textId="4BD84227" w:rsidR="00A95C18" w:rsidRPr="00A95C18" w:rsidRDefault="00A95C18" w:rsidP="00A95C18">
      <w:pPr>
        <w:rPr>
          <w:rFonts w:ascii="Calibri" w:hAnsi="Calibri"/>
          <w:b/>
          <w:bCs/>
          <w:shd w:val="clear" w:color="auto" w:fill="FFFFFF"/>
        </w:rPr>
      </w:pPr>
      <w:r w:rsidRPr="00A95C18">
        <w:rPr>
          <w:rFonts w:ascii="Calibri" w:hAnsi="Calibri"/>
          <w:b/>
          <w:bCs/>
          <w:shd w:val="clear" w:color="auto" w:fill="FFFFFF"/>
        </w:rPr>
        <w:t xml:space="preserve">     </w:t>
      </w:r>
      <w:r w:rsidR="002409A8">
        <w:rPr>
          <w:rFonts w:ascii="Calibri" w:hAnsi="Calibri"/>
          <w:b/>
          <w:bCs/>
          <w:shd w:val="clear" w:color="auto" w:fill="FFFFFF"/>
        </w:rPr>
        <w:t>30</w:t>
      </w:r>
      <w:r w:rsidR="002409A8" w:rsidRPr="002409A8">
        <w:rPr>
          <w:rFonts w:ascii="Calibri" w:hAnsi="Calibri"/>
          <w:b/>
          <w:bCs/>
          <w:shd w:val="clear" w:color="auto" w:fill="FFFFFF"/>
          <w:vertAlign w:val="superscript"/>
        </w:rPr>
        <w:t>th</w:t>
      </w:r>
      <w:r w:rsidR="002409A8">
        <w:rPr>
          <w:rFonts w:ascii="Calibri" w:hAnsi="Calibri"/>
          <w:b/>
          <w:bCs/>
          <w:shd w:val="clear" w:color="auto" w:fill="FFFFFF"/>
        </w:rPr>
        <w:t xml:space="preserve"> September</w:t>
      </w:r>
      <w:r w:rsidR="00683545">
        <w:rPr>
          <w:rFonts w:ascii="Calibri" w:hAnsi="Calibri"/>
          <w:b/>
          <w:bCs/>
          <w:shd w:val="clear" w:color="auto" w:fill="FFFFFF"/>
        </w:rPr>
        <w:t xml:space="preserve"> 2025</w:t>
      </w:r>
    </w:p>
    <w:p w14:paraId="36A89BDC" w14:textId="77777777" w:rsidR="00A95C18" w:rsidRPr="00A95C18" w:rsidRDefault="00A95C18" w:rsidP="00A95C18">
      <w:pPr>
        <w:ind w:left="567" w:hanging="425"/>
        <w:rPr>
          <w:rFonts w:ascii="Calibri" w:hAnsi="Calibri"/>
          <w:shd w:val="clear" w:color="auto" w:fill="FFFFFF"/>
        </w:rPr>
      </w:pPr>
    </w:p>
    <w:p w14:paraId="52ACFCB4" w14:textId="77777777" w:rsidR="00F77FAD" w:rsidRDefault="00F77FAD" w:rsidP="00F77FAD">
      <w:pPr>
        <w:pStyle w:val="Header"/>
        <w:tabs>
          <w:tab w:val="left" w:pos="567"/>
        </w:tabs>
        <w:ind w:left="426"/>
        <w:rPr>
          <w:b/>
          <w:bCs/>
          <w:sz w:val="22"/>
          <w:szCs w:val="22"/>
        </w:rPr>
      </w:pPr>
    </w:p>
    <w:p w14:paraId="516763A6" w14:textId="77777777" w:rsidR="001E78F2" w:rsidRDefault="001E78F2" w:rsidP="001E78F2">
      <w:pPr>
        <w:pStyle w:val="Header"/>
        <w:tabs>
          <w:tab w:val="left" w:pos="720"/>
        </w:tabs>
        <w:rPr>
          <w:b/>
          <w:bCs/>
          <w:sz w:val="22"/>
          <w:szCs w:val="22"/>
        </w:rPr>
      </w:pPr>
      <w:r>
        <w:rPr>
          <w:b/>
          <w:bCs/>
          <w:sz w:val="22"/>
          <w:szCs w:val="22"/>
        </w:rPr>
        <w:t>To all Members of Council</w:t>
      </w:r>
    </w:p>
    <w:p w14:paraId="0666C47B" w14:textId="77777777" w:rsidR="001E78F2" w:rsidRDefault="001E78F2" w:rsidP="001E78F2">
      <w:pPr>
        <w:pStyle w:val="Header"/>
        <w:tabs>
          <w:tab w:val="left" w:pos="720"/>
        </w:tabs>
        <w:rPr>
          <w:bCs/>
          <w:sz w:val="22"/>
          <w:szCs w:val="22"/>
        </w:rPr>
      </w:pPr>
    </w:p>
    <w:p w14:paraId="2F8C48C0" w14:textId="77777777" w:rsidR="001E78F2" w:rsidRPr="00893C00" w:rsidRDefault="001E78F2" w:rsidP="005D6B62">
      <w:pPr>
        <w:pStyle w:val="Header"/>
        <w:tabs>
          <w:tab w:val="left" w:pos="720"/>
        </w:tabs>
        <w:ind w:left="567" w:hanging="567"/>
        <w:rPr>
          <w:bCs/>
          <w:sz w:val="22"/>
          <w:szCs w:val="22"/>
        </w:rPr>
      </w:pPr>
      <w:r>
        <w:rPr>
          <w:bCs/>
          <w:sz w:val="22"/>
          <w:szCs w:val="22"/>
        </w:rPr>
        <w:t>Dear Sir/Madam,</w:t>
      </w:r>
    </w:p>
    <w:p w14:paraId="33CFABB7" w14:textId="77777777" w:rsidR="001E78F2" w:rsidRDefault="001E78F2" w:rsidP="001E78F2">
      <w:pPr>
        <w:pStyle w:val="Header"/>
        <w:tabs>
          <w:tab w:val="left" w:pos="720"/>
        </w:tabs>
        <w:rPr>
          <w:b/>
          <w:sz w:val="22"/>
          <w:szCs w:val="22"/>
        </w:rPr>
      </w:pPr>
    </w:p>
    <w:p w14:paraId="40FB6DA3" w14:textId="7BBCC106" w:rsidR="00BF020C" w:rsidRDefault="00BF020C" w:rsidP="00BF020C">
      <w:pPr>
        <w:jc w:val="both"/>
      </w:pPr>
      <w:r>
        <w:t xml:space="preserve">You are hereby summoned to attend </w:t>
      </w:r>
      <w:r w:rsidR="001F2450">
        <w:t>a Meeting of St Dennis Parish Council</w:t>
      </w:r>
      <w:r>
        <w:t xml:space="preserve"> to be held </w:t>
      </w:r>
      <w:r w:rsidRPr="003E0A63">
        <w:t>on</w:t>
      </w:r>
      <w:r w:rsidR="00635DB1">
        <w:rPr>
          <w:b/>
          <w:bCs/>
        </w:rPr>
        <w:t xml:space="preserve"> </w:t>
      </w:r>
      <w:r w:rsidR="004345F7">
        <w:rPr>
          <w:b/>
          <w:bCs/>
        </w:rPr>
        <w:t xml:space="preserve">Tuesday </w:t>
      </w:r>
      <w:r w:rsidR="002B1997">
        <w:rPr>
          <w:b/>
          <w:bCs/>
        </w:rPr>
        <w:t>7</w:t>
      </w:r>
      <w:r w:rsidR="002B1997" w:rsidRPr="002B1997">
        <w:rPr>
          <w:b/>
          <w:bCs/>
          <w:vertAlign w:val="superscript"/>
        </w:rPr>
        <w:t>th</w:t>
      </w:r>
      <w:r w:rsidR="002B1997">
        <w:rPr>
          <w:b/>
          <w:bCs/>
        </w:rPr>
        <w:t xml:space="preserve"> October</w:t>
      </w:r>
      <w:r w:rsidR="00CF7FCB">
        <w:rPr>
          <w:b/>
          <w:bCs/>
        </w:rPr>
        <w:t xml:space="preserve"> </w:t>
      </w:r>
      <w:r w:rsidR="0068228A">
        <w:rPr>
          <w:b/>
          <w:bCs/>
        </w:rPr>
        <w:t>202</w:t>
      </w:r>
      <w:r w:rsidR="006435BE">
        <w:rPr>
          <w:b/>
          <w:bCs/>
        </w:rPr>
        <w:t>5</w:t>
      </w:r>
      <w:r w:rsidR="00E2341C">
        <w:rPr>
          <w:b/>
          <w:bCs/>
        </w:rPr>
        <w:t xml:space="preserve"> </w:t>
      </w:r>
      <w:r w:rsidR="00501F9C">
        <w:rPr>
          <w:b/>
        </w:rPr>
        <w:t xml:space="preserve">to </w:t>
      </w:r>
      <w:r w:rsidR="00A83BC3">
        <w:rPr>
          <w:b/>
        </w:rPr>
        <w:t>be held</w:t>
      </w:r>
      <w:r w:rsidR="00F9441B">
        <w:rPr>
          <w:b/>
        </w:rPr>
        <w:t xml:space="preserve"> </w:t>
      </w:r>
      <w:r w:rsidR="00B60A9F">
        <w:rPr>
          <w:b/>
        </w:rPr>
        <w:t>at 7</w:t>
      </w:r>
      <w:r w:rsidR="000E7A65">
        <w:rPr>
          <w:b/>
        </w:rPr>
        <w:t xml:space="preserve"> </w:t>
      </w:r>
      <w:r>
        <w:rPr>
          <w:b/>
        </w:rPr>
        <w:t xml:space="preserve">pm </w:t>
      </w:r>
      <w:r w:rsidR="00664123">
        <w:rPr>
          <w:b/>
        </w:rPr>
        <w:t xml:space="preserve">at </w:t>
      </w:r>
      <w:r w:rsidR="007B7946">
        <w:rPr>
          <w:b/>
        </w:rPr>
        <w:t>ClayTAWC Centre, Fore Street, St Dennis</w:t>
      </w:r>
      <w:r w:rsidR="00664123">
        <w:rPr>
          <w:b/>
        </w:rPr>
        <w:t xml:space="preserve"> </w:t>
      </w:r>
      <w:r>
        <w:t>for transacting the following business.</w:t>
      </w:r>
    </w:p>
    <w:p w14:paraId="08A9DE1C" w14:textId="77777777" w:rsidR="001E78F2" w:rsidRDefault="001E78F2" w:rsidP="001E78F2">
      <w:pPr>
        <w:jc w:val="both"/>
      </w:pPr>
    </w:p>
    <w:p w14:paraId="77BA8E1E" w14:textId="77777777" w:rsidR="001E78F2" w:rsidRDefault="001E78F2" w:rsidP="005D6B62">
      <w:pPr>
        <w:ind w:firstLine="567"/>
        <w:jc w:val="both"/>
      </w:pPr>
      <w:r>
        <w:t>Yours faithfully</w:t>
      </w:r>
    </w:p>
    <w:p w14:paraId="4AEB0CB5" w14:textId="77777777" w:rsidR="001E78F2" w:rsidRDefault="001E78F2" w:rsidP="005D6B62">
      <w:pPr>
        <w:ind w:firstLine="567"/>
        <w:jc w:val="both"/>
        <w:rPr>
          <w:rFonts w:ascii="Bradley Hand ITC" w:hAnsi="Bradley Hand ITC"/>
          <w:i/>
        </w:rPr>
      </w:pPr>
      <w:r>
        <w:rPr>
          <w:rFonts w:ascii="Bradley Hand ITC" w:hAnsi="Bradley Hand ITC"/>
          <w:i/>
        </w:rPr>
        <w:t>Lynn</w:t>
      </w:r>
      <w:r w:rsidRPr="008E5AFB">
        <w:rPr>
          <w:rFonts w:ascii="Bradley Hand ITC" w:hAnsi="Bradley Hand ITC"/>
          <w:i/>
        </w:rPr>
        <w:t xml:space="preserve"> Clarke</w:t>
      </w:r>
    </w:p>
    <w:p w14:paraId="365366AD" w14:textId="77777777" w:rsidR="004710B2" w:rsidRDefault="004710B2" w:rsidP="004710B2">
      <w:pPr>
        <w:ind w:firstLine="567"/>
        <w:jc w:val="both"/>
      </w:pPr>
      <w:r>
        <w:t>Lynn Clarke</w:t>
      </w:r>
    </w:p>
    <w:p w14:paraId="3896DC68" w14:textId="13EA7F22" w:rsidR="001E78F2" w:rsidRDefault="00653E63" w:rsidP="004710B2">
      <w:pPr>
        <w:ind w:right="566" w:firstLine="567"/>
        <w:jc w:val="both"/>
      </w:pPr>
      <w:r>
        <w:rPr>
          <w:noProof/>
        </w:rPr>
        <mc:AlternateContent>
          <mc:Choice Requires="wps">
            <w:drawing>
              <wp:anchor distT="45720" distB="45720" distL="114300" distR="114300" simplePos="0" relativeHeight="251658240" behindDoc="0" locked="0" layoutInCell="1" allowOverlap="1" wp14:anchorId="631548EC" wp14:editId="0673C2DD">
                <wp:simplePos x="0" y="0"/>
                <wp:positionH relativeFrom="column">
                  <wp:align>center</wp:align>
                </wp:positionH>
                <wp:positionV relativeFrom="paragraph">
                  <wp:posOffset>357505</wp:posOffset>
                </wp:positionV>
                <wp:extent cx="6113145" cy="1760220"/>
                <wp:effectExtent l="11430" t="13970" r="9525" b="6985"/>
                <wp:wrapSquare wrapText="bothSides"/>
                <wp:docPr id="17350778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145" cy="1760220"/>
                        </a:xfrm>
                        <a:prstGeom prst="rect">
                          <a:avLst/>
                        </a:prstGeom>
                        <a:solidFill>
                          <a:srgbClr val="FFFFFF"/>
                        </a:solidFill>
                        <a:ln w="9525">
                          <a:solidFill>
                            <a:srgbClr val="000000"/>
                          </a:solidFill>
                          <a:miter lim="800000"/>
                          <a:headEnd/>
                          <a:tailEnd/>
                        </a:ln>
                      </wps:spPr>
                      <wps:txbx>
                        <w:txbxContent>
                          <w:p w14:paraId="5F0D0C4B" w14:textId="77777777" w:rsidR="004710B2" w:rsidRDefault="004710B2" w:rsidP="004710B2">
                            <w:pPr>
                              <w:ind w:right="566"/>
                              <w:jc w:val="both"/>
                            </w:pPr>
                            <w:r>
                              <w:t xml:space="preserve">Note: Members of the Press &amp; Public are invited to attend under the Public Bodies (Admission to Meetings) Act 1960. </w:t>
                            </w:r>
                          </w:p>
                          <w:p w14:paraId="129D94F5" w14:textId="77777777" w:rsidR="004710B2" w:rsidRDefault="004710B2" w:rsidP="004710B2">
                            <w:pPr>
                              <w:ind w:right="566"/>
                              <w:jc w:val="both"/>
                            </w:pPr>
                          </w:p>
                          <w:p w14:paraId="42682A35" w14:textId="77777777" w:rsidR="004710B2" w:rsidRDefault="004710B2" w:rsidP="004710B2">
                            <w:pPr>
                              <w:ind w:right="566"/>
                              <w:jc w:val="both"/>
                            </w:pPr>
                            <w:r>
                              <w:t xml:space="preserve">Under the Openness of Local Government Bodies Regulations 2014, any members of the public or press are allowed to take photographs, film and audio record the proceedings and report on all public sections of the meeting. </w:t>
                            </w:r>
                          </w:p>
                          <w:p w14:paraId="31281DBA" w14:textId="77777777" w:rsidR="004710B2" w:rsidRDefault="004710B2" w:rsidP="004710B2">
                            <w:pPr>
                              <w:ind w:right="566"/>
                              <w:jc w:val="both"/>
                            </w:pPr>
                          </w:p>
                          <w:p w14:paraId="6B0946AE" w14:textId="77777777" w:rsidR="004710B2" w:rsidRDefault="004710B2" w:rsidP="004710B2">
                            <w:pPr>
                              <w:ind w:right="566"/>
                              <w:jc w:val="both"/>
                            </w:pPr>
                            <w:r>
                              <w:t xml:space="preserve">Under the Local Government Act (LGA) 1972 Sch 12 10(2)(b), Council are unable to make any decision on matters not listed within the agenda. </w:t>
                            </w:r>
                          </w:p>
                          <w:p w14:paraId="5DE96071" w14:textId="77777777" w:rsidR="004710B2" w:rsidRDefault="004710B2" w:rsidP="004710B2">
                            <w:pPr>
                              <w:ind w:right="566"/>
                              <w:jc w:val="both"/>
                            </w:pPr>
                          </w:p>
                          <w:p w14:paraId="5D25CA28" w14:textId="77777777" w:rsidR="004710B2" w:rsidRDefault="004710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1548EC" id="_x0000_t202" coordsize="21600,21600" o:spt="202" path="m,l,21600r21600,l21600,xe">
                <v:stroke joinstyle="miter"/>
                <v:path gradientshapeok="t" o:connecttype="rect"/>
              </v:shapetype>
              <v:shape id="Text Box 2" o:spid="_x0000_s1026" type="#_x0000_t202" style="position:absolute;left:0;text-align:left;margin-left:0;margin-top:28.15pt;width:481.35pt;height:138.6pt;z-index:25165824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vqGAIAACwEAAAOAAAAZHJzL2Uyb0RvYy54bWysU9tu2zAMfR+wfxD0vtjOkrQ14hRdugwD&#10;ugvQ7QMUWY6FyaJGKbG7ry8lp2nQbS/D9CBQInVIHh4tr4fOsINCr8FWvJjknCkrodZ2V/Hv3zZv&#10;LjnzQdhaGLCq4g/K8+vV61fL3pVqCi2YWiEjEOvL3lW8DcGVWeZlqzrhJ+CUJWcD2IlAR9xlNYqe&#10;0DuTTfN8kfWAtUOQynu6vR2dfJXwm0bJ8KVpvArMVJxqC2nHtG/jnq2WotyhcK2WxzLEP1TRCW0p&#10;6QnqVgTB9qh/g+q0RPDQhImELoOm0VKlHqibIn/RzX0rnEq9EDnenWjy/w9Wfj7cu6/IwvAOBhpg&#10;asK7O5A/PLOwboXdqRtE6FslakpcRMqy3vny+DRS7UsfQbb9J6hpyGIfIAENDXaRFeqTEToN4OFE&#10;uhoCk3S5KIq3xWzOmSRfcbHIp9M0lkyUT88d+vBBQceiUXGkqSZ4cbjzIZYjyqeQmM2D0fVGG5MO&#10;uNuuDbKDIAVs0kodvAgzlvUVv5pP5yMDf4XI0/oTRKcDSdnoruKXpyBRRt7e2zoJLQhtRptKNvZI&#10;ZORuZDEM24ECI6FbqB+IUoRRsvTFyGgBf3HWk1wr7n/uBSrOzEdLY7kqZrOo73SYzS+IQ4bnnu25&#10;R1hJUBUPnI3mOox/Yu9Q71rKNArBwg2NstGJ5OeqjnWTJBP3x+8TNX9+TlHPn3z1CAAA//8DAFBL&#10;AwQUAAYACAAAACEAbl4O1N4AAAAHAQAADwAAAGRycy9kb3ducmV2LnhtbEyPwU7DMBBE70j8g7VI&#10;XBB1qGnahmwqhASCGxQEVzfeJhH2OsRuGv4ec4LjaEYzb8rN5KwYaQidZ4SrWQaCuPam4wbh7fX+&#10;cgUiRM1GW8+E8E0BNtXpSakL44/8QuM2NiKVcCg0QhtjX0gZ6pacDjPfEydv7wenY5JDI82gj6nc&#10;WTnPslw63XFaaHVPdy3Vn9uDQ1hdP44f4Uk9v9f53q7jxXJ8+BoQz8+m2xsQkab4F4Zf/IQOVWLa&#10;+QObICxCOhIRFrkCkdx1Pl+C2CEopRYgq1L+569+AAAA//8DAFBLAQItABQABgAIAAAAIQC2gziS&#10;/gAAAOEBAAATAAAAAAAAAAAAAAAAAAAAAABbQ29udGVudF9UeXBlc10ueG1sUEsBAi0AFAAGAAgA&#10;AAAhADj9If/WAAAAlAEAAAsAAAAAAAAAAAAAAAAALwEAAF9yZWxzLy5yZWxzUEsBAi0AFAAGAAgA&#10;AAAhAJVsy+oYAgAALAQAAA4AAAAAAAAAAAAAAAAALgIAAGRycy9lMm9Eb2MueG1sUEsBAi0AFAAG&#10;AAgAAAAhAG5eDtTeAAAABwEAAA8AAAAAAAAAAAAAAAAAcgQAAGRycy9kb3ducmV2LnhtbFBLBQYA&#10;AAAABAAEAPMAAAB9BQAAAAA=&#10;">
                <v:textbox>
                  <w:txbxContent>
                    <w:p w14:paraId="5F0D0C4B" w14:textId="77777777" w:rsidR="004710B2" w:rsidRDefault="004710B2" w:rsidP="004710B2">
                      <w:pPr>
                        <w:ind w:right="566"/>
                        <w:jc w:val="both"/>
                      </w:pPr>
                      <w:r>
                        <w:t xml:space="preserve">Note: Members of the Press &amp; Public are invited to attend under the Public Bodies (Admission to Meetings) Act 1960. </w:t>
                      </w:r>
                    </w:p>
                    <w:p w14:paraId="129D94F5" w14:textId="77777777" w:rsidR="004710B2" w:rsidRDefault="004710B2" w:rsidP="004710B2">
                      <w:pPr>
                        <w:ind w:right="566"/>
                        <w:jc w:val="both"/>
                      </w:pPr>
                    </w:p>
                    <w:p w14:paraId="42682A35" w14:textId="77777777" w:rsidR="004710B2" w:rsidRDefault="004710B2" w:rsidP="004710B2">
                      <w:pPr>
                        <w:ind w:right="566"/>
                        <w:jc w:val="both"/>
                      </w:pPr>
                      <w:r>
                        <w:t xml:space="preserve">Under the Openness of Local Government Bodies Regulations 2014, any members of the public or press are allowed to take photographs, film and audio record the proceedings and report on all public sections of the meeting. </w:t>
                      </w:r>
                    </w:p>
                    <w:p w14:paraId="31281DBA" w14:textId="77777777" w:rsidR="004710B2" w:rsidRDefault="004710B2" w:rsidP="004710B2">
                      <w:pPr>
                        <w:ind w:right="566"/>
                        <w:jc w:val="both"/>
                      </w:pPr>
                    </w:p>
                    <w:p w14:paraId="6B0946AE" w14:textId="77777777" w:rsidR="004710B2" w:rsidRDefault="004710B2" w:rsidP="004710B2">
                      <w:pPr>
                        <w:ind w:right="566"/>
                        <w:jc w:val="both"/>
                      </w:pPr>
                      <w:r>
                        <w:t xml:space="preserve">Under the Local Government Act (LGA) 1972 Sch 12 10(2)(b), Council are unable to make any decision on matters not listed within the agenda. </w:t>
                      </w:r>
                    </w:p>
                    <w:p w14:paraId="5DE96071" w14:textId="77777777" w:rsidR="004710B2" w:rsidRDefault="004710B2" w:rsidP="004710B2">
                      <w:pPr>
                        <w:ind w:right="566"/>
                        <w:jc w:val="both"/>
                      </w:pPr>
                    </w:p>
                    <w:p w14:paraId="5D25CA28" w14:textId="77777777" w:rsidR="004710B2" w:rsidRDefault="004710B2"/>
                  </w:txbxContent>
                </v:textbox>
                <w10:wrap type="square"/>
              </v:shape>
            </w:pict>
          </mc:Fallback>
        </mc:AlternateContent>
      </w:r>
      <w:r w:rsidR="004710B2">
        <w:t>Clerk St Dennis Parish Council</w:t>
      </w:r>
    </w:p>
    <w:p w14:paraId="0E92484B" w14:textId="77777777" w:rsidR="009F6D55" w:rsidRPr="005A43AD" w:rsidRDefault="009F6D55" w:rsidP="001E78F2">
      <w:pPr>
        <w:jc w:val="center"/>
        <w:rPr>
          <w:b/>
        </w:rPr>
      </w:pPr>
    </w:p>
    <w:p w14:paraId="1CEC15CD" w14:textId="77777777" w:rsidR="00932998" w:rsidRDefault="001E78F2" w:rsidP="002510A7">
      <w:pPr>
        <w:tabs>
          <w:tab w:val="left" w:pos="900"/>
        </w:tabs>
        <w:jc w:val="center"/>
        <w:rPr>
          <w:b/>
          <w:sz w:val="28"/>
          <w:szCs w:val="28"/>
          <w:u w:val="single"/>
        </w:rPr>
      </w:pPr>
      <w:r>
        <w:rPr>
          <w:b/>
          <w:sz w:val="28"/>
          <w:szCs w:val="28"/>
          <w:u w:val="single"/>
        </w:rPr>
        <w:t>AGENDA</w:t>
      </w:r>
    </w:p>
    <w:p w14:paraId="280D27ED" w14:textId="77777777" w:rsidR="001F2450" w:rsidRPr="002510A7" w:rsidRDefault="001F2450" w:rsidP="002510A7">
      <w:pPr>
        <w:tabs>
          <w:tab w:val="left" w:pos="900"/>
        </w:tabs>
        <w:jc w:val="center"/>
        <w:rPr>
          <w:b/>
          <w:sz w:val="28"/>
          <w:szCs w:val="28"/>
          <w:u w:val="single"/>
        </w:rPr>
      </w:pPr>
    </w:p>
    <w:p w14:paraId="1BC16965" w14:textId="77777777" w:rsidR="005272F3" w:rsidRPr="00E554BF" w:rsidRDefault="005272F3" w:rsidP="005272F3">
      <w:pPr>
        <w:numPr>
          <w:ilvl w:val="0"/>
          <w:numId w:val="16"/>
        </w:numPr>
        <w:rPr>
          <w:b/>
          <w:iCs/>
        </w:rPr>
      </w:pPr>
      <w:r w:rsidRPr="00E554BF">
        <w:rPr>
          <w:b/>
          <w:iCs/>
        </w:rPr>
        <w:t>Welcome by the Chair.</w:t>
      </w:r>
    </w:p>
    <w:p w14:paraId="65F5074E" w14:textId="77777777" w:rsidR="005272F3" w:rsidRDefault="005272F3" w:rsidP="005272F3">
      <w:pPr>
        <w:rPr>
          <w:b/>
          <w:i/>
        </w:rPr>
      </w:pPr>
    </w:p>
    <w:p w14:paraId="04261D59" w14:textId="77777777" w:rsidR="005272F3" w:rsidRDefault="005272F3" w:rsidP="005272F3">
      <w:pPr>
        <w:numPr>
          <w:ilvl w:val="0"/>
          <w:numId w:val="16"/>
        </w:numPr>
        <w:rPr>
          <w:b/>
          <w:iCs/>
        </w:rPr>
      </w:pPr>
      <w:r w:rsidRPr="00E554BF">
        <w:rPr>
          <w:b/>
          <w:iCs/>
        </w:rPr>
        <w:t>Apologies</w:t>
      </w:r>
    </w:p>
    <w:p w14:paraId="56EB7C49" w14:textId="095760F4" w:rsidR="005272F3" w:rsidRDefault="00402114" w:rsidP="009E5EFD">
      <w:pPr>
        <w:pStyle w:val="ListParagraph"/>
        <w:ind w:left="786"/>
      </w:pPr>
      <w:r w:rsidRPr="00ED3472">
        <w:t>To receive and approve apologies</w:t>
      </w:r>
      <w:r>
        <w:t xml:space="preserve">. </w:t>
      </w:r>
    </w:p>
    <w:p w14:paraId="44E534EC" w14:textId="77777777" w:rsidR="009E5EFD" w:rsidRPr="009E5EFD" w:rsidRDefault="009E5EFD" w:rsidP="009E5EFD">
      <w:pPr>
        <w:pStyle w:val="ListParagraph"/>
        <w:ind w:left="786"/>
      </w:pPr>
    </w:p>
    <w:p w14:paraId="230BF395" w14:textId="77777777" w:rsidR="005272F3" w:rsidRPr="00E554BF" w:rsidRDefault="005272F3" w:rsidP="005272F3">
      <w:pPr>
        <w:numPr>
          <w:ilvl w:val="0"/>
          <w:numId w:val="16"/>
        </w:numPr>
        <w:overflowPunct w:val="0"/>
        <w:autoSpaceDE w:val="0"/>
        <w:autoSpaceDN w:val="0"/>
        <w:adjustRightInd w:val="0"/>
        <w:spacing w:line="240" w:lineRule="auto"/>
        <w:rPr>
          <w:b/>
          <w:iCs/>
        </w:rPr>
      </w:pPr>
      <w:r w:rsidRPr="00E554BF">
        <w:rPr>
          <w:b/>
          <w:iCs/>
        </w:rPr>
        <w:t>Declarations of Interest.</w:t>
      </w:r>
    </w:p>
    <w:p w14:paraId="1C8C66A9" w14:textId="3E3D2FF8" w:rsidR="005272F3" w:rsidRDefault="005272F3" w:rsidP="005272F3">
      <w:pPr>
        <w:ind w:left="360"/>
        <w:jc w:val="both"/>
        <w:rPr>
          <w:i/>
        </w:rPr>
      </w:pPr>
      <w:r>
        <w:rPr>
          <w:i/>
        </w:rPr>
        <w:t xml:space="preserve">      a) To receive disclosures of Pecuniary </w:t>
      </w:r>
      <w:r w:rsidR="00AC3E3F">
        <w:rPr>
          <w:i/>
        </w:rPr>
        <w:t>Interests.</w:t>
      </w:r>
    </w:p>
    <w:p w14:paraId="514B1877" w14:textId="0096A283" w:rsidR="005272F3" w:rsidRDefault="005272F3" w:rsidP="005272F3">
      <w:pPr>
        <w:ind w:left="360"/>
        <w:jc w:val="both"/>
        <w:rPr>
          <w:i/>
        </w:rPr>
      </w:pPr>
      <w:r>
        <w:rPr>
          <w:i/>
        </w:rPr>
        <w:t xml:space="preserve">      b) To receive disclosure of Non-Registerable Pecuniary </w:t>
      </w:r>
      <w:r w:rsidR="00AC3E3F">
        <w:rPr>
          <w:i/>
        </w:rPr>
        <w:t>Interests.</w:t>
      </w:r>
      <w:r>
        <w:rPr>
          <w:i/>
        </w:rPr>
        <w:t xml:space="preserve"> </w:t>
      </w:r>
    </w:p>
    <w:p w14:paraId="48F67A7A" w14:textId="77777777" w:rsidR="005272F3" w:rsidRDefault="005272F3" w:rsidP="005272F3">
      <w:pPr>
        <w:ind w:left="360"/>
        <w:jc w:val="both"/>
        <w:rPr>
          <w:i/>
        </w:rPr>
      </w:pPr>
      <w:r>
        <w:rPr>
          <w:i/>
        </w:rPr>
        <w:t xml:space="preserve">      c) To disclose the receipt of hospitality or gifts over the value of £25 and</w:t>
      </w:r>
    </w:p>
    <w:p w14:paraId="32C56DB7" w14:textId="77777777" w:rsidR="005272F3" w:rsidRPr="003F2EAF" w:rsidRDefault="005272F3" w:rsidP="005272F3">
      <w:pPr>
        <w:ind w:left="360"/>
        <w:jc w:val="both"/>
        <w:rPr>
          <w:i/>
        </w:rPr>
      </w:pPr>
      <w:r>
        <w:rPr>
          <w:i/>
        </w:rPr>
        <w:t xml:space="preserve">      d) </w:t>
      </w:r>
      <w:r w:rsidRPr="003F2EAF">
        <w:rPr>
          <w:i/>
        </w:rPr>
        <w:t xml:space="preserve">To receive written requests for dispensations on items to be discussed at the   </w:t>
      </w:r>
    </w:p>
    <w:p w14:paraId="5B0EE5B0" w14:textId="77777777" w:rsidR="005272F3" w:rsidRPr="003F2EAF" w:rsidRDefault="005272F3" w:rsidP="005272F3">
      <w:pPr>
        <w:ind w:left="360"/>
        <w:jc w:val="both"/>
        <w:rPr>
          <w:i/>
        </w:rPr>
      </w:pPr>
      <w:r w:rsidRPr="003F2EAF">
        <w:rPr>
          <w:i/>
        </w:rPr>
        <w:t xml:space="preserve">  </w:t>
      </w:r>
      <w:r>
        <w:rPr>
          <w:i/>
        </w:rPr>
        <w:tab/>
      </w:r>
      <w:r w:rsidRPr="003F2EAF">
        <w:rPr>
          <w:i/>
        </w:rPr>
        <w:t>meeting</w:t>
      </w:r>
    </w:p>
    <w:p w14:paraId="658E7377" w14:textId="77777777" w:rsidR="005272F3" w:rsidRPr="001E0430" w:rsidRDefault="005272F3" w:rsidP="005272F3">
      <w:pPr>
        <w:ind w:left="360"/>
        <w:rPr>
          <w:i/>
        </w:rPr>
      </w:pPr>
      <w:r>
        <w:rPr>
          <w:b/>
          <w:i/>
        </w:rPr>
        <w:lastRenderedPageBreak/>
        <w:t xml:space="preserve">    N.B:</w:t>
      </w:r>
      <w:r>
        <w:rPr>
          <w:i/>
        </w:rPr>
        <w:t xml:space="preserve"> If you become aware during the meeting, of an interest that has not been disclosed you must immediately disclose it and request dispensation if necessary.</w:t>
      </w:r>
    </w:p>
    <w:p w14:paraId="24F096F7" w14:textId="77777777" w:rsidR="005272F3" w:rsidRDefault="005272F3" w:rsidP="005272F3">
      <w:pPr>
        <w:overflowPunct w:val="0"/>
        <w:autoSpaceDE w:val="0"/>
        <w:autoSpaceDN w:val="0"/>
        <w:adjustRightInd w:val="0"/>
        <w:spacing w:line="240" w:lineRule="auto"/>
        <w:textAlignment w:val="baseline"/>
        <w:rPr>
          <w:b/>
        </w:rPr>
      </w:pPr>
    </w:p>
    <w:p w14:paraId="3CDC4970" w14:textId="77777777" w:rsidR="005272F3" w:rsidRPr="00E554BF" w:rsidRDefault="005272F3" w:rsidP="005272F3">
      <w:pPr>
        <w:numPr>
          <w:ilvl w:val="0"/>
          <w:numId w:val="16"/>
        </w:numPr>
        <w:overflowPunct w:val="0"/>
        <w:autoSpaceDE w:val="0"/>
        <w:autoSpaceDN w:val="0"/>
        <w:adjustRightInd w:val="0"/>
        <w:spacing w:line="240" w:lineRule="auto"/>
        <w:textAlignment w:val="baseline"/>
        <w:rPr>
          <w:b/>
          <w:iCs/>
        </w:rPr>
      </w:pPr>
      <w:r w:rsidRPr="00E554BF">
        <w:rPr>
          <w:b/>
          <w:iCs/>
        </w:rPr>
        <w:t>Public Participation (to include Cornwall Councillors Report)</w:t>
      </w:r>
    </w:p>
    <w:p w14:paraId="69FA2101" w14:textId="77777777" w:rsidR="005272F3" w:rsidRDefault="005272F3" w:rsidP="005272F3">
      <w:pPr>
        <w:ind w:left="720" w:hanging="360"/>
        <w:rPr>
          <w:i/>
        </w:rPr>
      </w:pPr>
      <w:r>
        <w:rPr>
          <w:i/>
        </w:rPr>
        <w:t xml:space="preserve">     Standing Order ‘3f</w:t>
      </w:r>
      <w:r w:rsidRPr="00600189">
        <w:rPr>
          <w:i/>
        </w:rPr>
        <w:t xml:space="preserve"> -</w:t>
      </w:r>
      <w:r w:rsidRPr="00600189">
        <w:rPr>
          <w:b/>
          <w:i/>
        </w:rPr>
        <w:t xml:space="preserve"> </w:t>
      </w:r>
      <w:r w:rsidRPr="00600189">
        <w:rPr>
          <w:i/>
        </w:rPr>
        <w:t xml:space="preserve">Members of the public are permitted to make representations, answer questions, and give evidence in respect of any item of </w:t>
      </w:r>
      <w:r>
        <w:rPr>
          <w:i/>
        </w:rPr>
        <w:t>business included in the agenda. Standing Order ‘3g’ -The designated time will be 10 minutes and</w:t>
      </w:r>
      <w:r w:rsidRPr="00600189">
        <w:rPr>
          <w:i/>
        </w:rPr>
        <w:t xml:space="preserve"> no lo</w:t>
      </w:r>
      <w:r>
        <w:rPr>
          <w:i/>
        </w:rPr>
        <w:t xml:space="preserve">nger than 5 minutes per person unless directed by the Chair of the meeting. </w:t>
      </w:r>
    </w:p>
    <w:p w14:paraId="1875596C" w14:textId="725D99FD" w:rsidR="00A01059" w:rsidRPr="004C03E2" w:rsidRDefault="005272F3" w:rsidP="004C03E2">
      <w:pPr>
        <w:numPr>
          <w:ilvl w:val="0"/>
          <w:numId w:val="2"/>
        </w:numPr>
        <w:overflowPunct w:val="0"/>
        <w:autoSpaceDE w:val="0"/>
        <w:autoSpaceDN w:val="0"/>
        <w:adjustRightInd w:val="0"/>
        <w:spacing w:line="240" w:lineRule="auto"/>
        <w:textAlignment w:val="baseline"/>
        <w:rPr>
          <w:i/>
        </w:rPr>
      </w:pPr>
      <w:r>
        <w:rPr>
          <w:i/>
        </w:rPr>
        <w:t>Public Participation</w:t>
      </w:r>
    </w:p>
    <w:p w14:paraId="61374461" w14:textId="77777777" w:rsidR="005272F3" w:rsidRDefault="005272F3" w:rsidP="005272F3">
      <w:pPr>
        <w:overflowPunct w:val="0"/>
        <w:autoSpaceDE w:val="0"/>
        <w:autoSpaceDN w:val="0"/>
        <w:adjustRightInd w:val="0"/>
        <w:spacing w:line="240" w:lineRule="auto"/>
        <w:ind w:left="705"/>
        <w:textAlignment w:val="baseline"/>
        <w:rPr>
          <w:i/>
        </w:rPr>
      </w:pPr>
    </w:p>
    <w:p w14:paraId="20473799" w14:textId="77777777" w:rsidR="005272F3" w:rsidRPr="00F941A1" w:rsidRDefault="005272F3" w:rsidP="005272F3">
      <w:pPr>
        <w:numPr>
          <w:ilvl w:val="0"/>
          <w:numId w:val="2"/>
        </w:numPr>
        <w:overflowPunct w:val="0"/>
        <w:autoSpaceDE w:val="0"/>
        <w:autoSpaceDN w:val="0"/>
        <w:adjustRightInd w:val="0"/>
        <w:spacing w:line="240" w:lineRule="auto"/>
        <w:textAlignment w:val="baseline"/>
        <w:rPr>
          <w:i/>
        </w:rPr>
      </w:pPr>
      <w:r>
        <w:rPr>
          <w:i/>
        </w:rPr>
        <w:t>Cornwall Councillors Report</w:t>
      </w:r>
    </w:p>
    <w:p w14:paraId="672CB3CF" w14:textId="77777777" w:rsidR="005272F3" w:rsidRPr="00FC20D1" w:rsidRDefault="005272F3" w:rsidP="005272F3">
      <w:pPr>
        <w:overflowPunct w:val="0"/>
        <w:autoSpaceDE w:val="0"/>
        <w:autoSpaceDN w:val="0"/>
        <w:adjustRightInd w:val="0"/>
        <w:spacing w:line="240" w:lineRule="auto"/>
        <w:textAlignment w:val="baseline"/>
        <w:rPr>
          <w:i/>
        </w:rPr>
      </w:pPr>
    </w:p>
    <w:p w14:paraId="57E097FE" w14:textId="365D45AD" w:rsidR="001550EA" w:rsidRPr="001550EA" w:rsidRDefault="005272F3" w:rsidP="003A7252">
      <w:pPr>
        <w:numPr>
          <w:ilvl w:val="0"/>
          <w:numId w:val="16"/>
        </w:numPr>
        <w:overflowPunct w:val="0"/>
        <w:autoSpaceDE w:val="0"/>
        <w:autoSpaceDN w:val="0"/>
        <w:adjustRightInd w:val="0"/>
        <w:spacing w:line="240" w:lineRule="auto"/>
        <w:textAlignment w:val="baseline"/>
        <w:rPr>
          <w:iCs/>
        </w:rPr>
      </w:pPr>
      <w:r w:rsidRPr="00E554BF">
        <w:rPr>
          <w:b/>
          <w:iCs/>
        </w:rPr>
        <w:t>To adopt the minutes of</w:t>
      </w:r>
      <w:r w:rsidR="00770EFE">
        <w:rPr>
          <w:b/>
          <w:iCs/>
        </w:rPr>
        <w:t xml:space="preserve"> the</w:t>
      </w:r>
      <w:r w:rsidR="001550EA">
        <w:rPr>
          <w:b/>
          <w:iCs/>
        </w:rPr>
        <w:t xml:space="preserve"> Ordinary Meeting of the Parish Council on</w:t>
      </w:r>
      <w:r w:rsidR="00107398">
        <w:rPr>
          <w:b/>
          <w:iCs/>
        </w:rPr>
        <w:t xml:space="preserve"> the </w:t>
      </w:r>
      <w:r w:rsidR="00AE121A">
        <w:rPr>
          <w:b/>
          <w:iCs/>
        </w:rPr>
        <w:t>2</w:t>
      </w:r>
      <w:r w:rsidR="00AE121A" w:rsidRPr="00AE121A">
        <w:rPr>
          <w:b/>
          <w:iCs/>
          <w:vertAlign w:val="superscript"/>
        </w:rPr>
        <w:t>nd</w:t>
      </w:r>
      <w:r w:rsidR="00AE121A">
        <w:rPr>
          <w:b/>
          <w:iCs/>
        </w:rPr>
        <w:t xml:space="preserve"> September </w:t>
      </w:r>
      <w:r w:rsidR="0068580B">
        <w:rPr>
          <w:b/>
          <w:iCs/>
        </w:rPr>
        <w:t>2025</w:t>
      </w:r>
      <w:r w:rsidR="001550EA">
        <w:rPr>
          <w:b/>
          <w:iCs/>
        </w:rPr>
        <w:t xml:space="preserve">. </w:t>
      </w:r>
    </w:p>
    <w:p w14:paraId="0E7446FF" w14:textId="4CAFF3CE" w:rsidR="005272F3" w:rsidRPr="00FC54EE" w:rsidRDefault="005272F3" w:rsidP="001550EA">
      <w:pPr>
        <w:overflowPunct w:val="0"/>
        <w:autoSpaceDE w:val="0"/>
        <w:autoSpaceDN w:val="0"/>
        <w:adjustRightInd w:val="0"/>
        <w:spacing w:line="240" w:lineRule="auto"/>
        <w:textAlignment w:val="baseline"/>
        <w:rPr>
          <w:i/>
        </w:rPr>
      </w:pPr>
    </w:p>
    <w:p w14:paraId="3D188BC7" w14:textId="16B68C07" w:rsidR="00AE121A" w:rsidRDefault="005272F3" w:rsidP="00D66F7F">
      <w:pPr>
        <w:numPr>
          <w:ilvl w:val="0"/>
          <w:numId w:val="16"/>
        </w:numPr>
        <w:overflowPunct w:val="0"/>
        <w:autoSpaceDE w:val="0"/>
        <w:autoSpaceDN w:val="0"/>
        <w:adjustRightInd w:val="0"/>
        <w:spacing w:line="240" w:lineRule="auto"/>
        <w:textAlignment w:val="baseline"/>
        <w:rPr>
          <w:iCs/>
        </w:rPr>
      </w:pPr>
      <w:r w:rsidRPr="00E554BF">
        <w:rPr>
          <w:b/>
          <w:iCs/>
        </w:rPr>
        <w:t>To note the Minutes of the following meetings and Full Council to adopt the recommendations therein:</w:t>
      </w:r>
    </w:p>
    <w:p w14:paraId="0B66D906" w14:textId="012AC43B" w:rsidR="00D66F7F" w:rsidRDefault="00D66F7F" w:rsidP="00D66F7F">
      <w:pPr>
        <w:overflowPunct w:val="0"/>
        <w:autoSpaceDE w:val="0"/>
        <w:autoSpaceDN w:val="0"/>
        <w:adjustRightInd w:val="0"/>
        <w:spacing w:line="240" w:lineRule="auto"/>
        <w:ind w:left="720"/>
        <w:textAlignment w:val="baseline"/>
        <w:rPr>
          <w:iCs/>
        </w:rPr>
      </w:pPr>
      <w:r>
        <w:rPr>
          <w:iCs/>
        </w:rPr>
        <w:t xml:space="preserve">Planning – </w:t>
      </w:r>
      <w:r w:rsidR="00E66AB0">
        <w:rPr>
          <w:iCs/>
        </w:rPr>
        <w:t>Pre application meeting with agent for potential development</w:t>
      </w:r>
      <w:r w:rsidR="005553A9">
        <w:rPr>
          <w:iCs/>
        </w:rPr>
        <w:t xml:space="preserve"> views provided, email decisions ratified, updates on previous applications provided, </w:t>
      </w:r>
      <w:r w:rsidR="002A0741">
        <w:rPr>
          <w:iCs/>
        </w:rPr>
        <w:t>update on enforcement case provided.</w:t>
      </w:r>
    </w:p>
    <w:p w14:paraId="59A869F0" w14:textId="2A995719" w:rsidR="00D66F7F" w:rsidRDefault="00D66F7F" w:rsidP="00D66F7F">
      <w:pPr>
        <w:overflowPunct w:val="0"/>
        <w:autoSpaceDE w:val="0"/>
        <w:autoSpaceDN w:val="0"/>
        <w:adjustRightInd w:val="0"/>
        <w:spacing w:line="240" w:lineRule="auto"/>
        <w:ind w:left="720"/>
        <w:textAlignment w:val="baseline"/>
        <w:rPr>
          <w:iCs/>
        </w:rPr>
      </w:pPr>
      <w:r>
        <w:rPr>
          <w:iCs/>
        </w:rPr>
        <w:t xml:space="preserve">Education Grant Meeting </w:t>
      </w:r>
      <w:r w:rsidR="00FA752B">
        <w:rPr>
          <w:iCs/>
        </w:rPr>
        <w:t>–</w:t>
      </w:r>
      <w:r>
        <w:rPr>
          <w:iCs/>
        </w:rPr>
        <w:t xml:space="preserve"> </w:t>
      </w:r>
      <w:r w:rsidR="001826D8">
        <w:rPr>
          <w:iCs/>
        </w:rPr>
        <w:t>Balances</w:t>
      </w:r>
      <w:r w:rsidR="008F5F85">
        <w:rPr>
          <w:iCs/>
        </w:rPr>
        <w:t xml:space="preserve"> accepted</w:t>
      </w:r>
      <w:r w:rsidR="00A26A67">
        <w:rPr>
          <w:iCs/>
        </w:rPr>
        <w:t xml:space="preserve">, </w:t>
      </w:r>
      <w:r w:rsidR="004F5609">
        <w:rPr>
          <w:iCs/>
        </w:rPr>
        <w:t>update provided on pending applications</w:t>
      </w:r>
      <w:r w:rsidR="007F6517">
        <w:rPr>
          <w:iCs/>
        </w:rPr>
        <w:t>, 5 new applications reviewed</w:t>
      </w:r>
      <w:r w:rsidR="00C341BA">
        <w:rPr>
          <w:iCs/>
        </w:rPr>
        <w:t xml:space="preserve"> and agreed in principle</w:t>
      </w:r>
      <w:r w:rsidR="00F33BA9">
        <w:rPr>
          <w:iCs/>
        </w:rPr>
        <w:t xml:space="preserve"> totalling £5933.93.</w:t>
      </w:r>
    </w:p>
    <w:p w14:paraId="2365C2F6" w14:textId="341B0367" w:rsidR="00FA752B" w:rsidRPr="00D66F7F" w:rsidRDefault="00FA752B" w:rsidP="00D66F7F">
      <w:pPr>
        <w:overflowPunct w:val="0"/>
        <w:autoSpaceDE w:val="0"/>
        <w:autoSpaceDN w:val="0"/>
        <w:adjustRightInd w:val="0"/>
        <w:spacing w:line="240" w:lineRule="auto"/>
        <w:ind w:left="720"/>
        <w:textAlignment w:val="baseline"/>
        <w:rPr>
          <w:iCs/>
        </w:rPr>
      </w:pPr>
      <w:r>
        <w:rPr>
          <w:iCs/>
        </w:rPr>
        <w:t xml:space="preserve">General Purpose Meeting </w:t>
      </w:r>
      <w:r w:rsidR="002A0741">
        <w:rPr>
          <w:iCs/>
        </w:rPr>
        <w:t>–</w:t>
      </w:r>
      <w:r>
        <w:rPr>
          <w:iCs/>
        </w:rPr>
        <w:t xml:space="preserve"> </w:t>
      </w:r>
      <w:r w:rsidR="002A0741">
        <w:rPr>
          <w:iCs/>
        </w:rPr>
        <w:t xml:space="preserve">Verbal update to be provided at the meeting. </w:t>
      </w:r>
    </w:p>
    <w:p w14:paraId="23B04593" w14:textId="77777777" w:rsidR="00F71515" w:rsidRPr="006C2EDA" w:rsidRDefault="00F71515" w:rsidP="00492AD0">
      <w:pPr>
        <w:overflowPunct w:val="0"/>
        <w:autoSpaceDE w:val="0"/>
        <w:autoSpaceDN w:val="0"/>
        <w:adjustRightInd w:val="0"/>
        <w:spacing w:line="240" w:lineRule="auto"/>
        <w:ind w:left="720"/>
        <w:textAlignment w:val="baseline"/>
        <w:rPr>
          <w:i/>
        </w:rPr>
      </w:pPr>
    </w:p>
    <w:p w14:paraId="75AD9C21" w14:textId="350613A7" w:rsidR="005272F3" w:rsidRPr="008C6C99" w:rsidRDefault="005272F3" w:rsidP="005272F3">
      <w:pPr>
        <w:numPr>
          <w:ilvl w:val="0"/>
          <w:numId w:val="16"/>
        </w:numPr>
        <w:overflowPunct w:val="0"/>
        <w:autoSpaceDE w:val="0"/>
        <w:autoSpaceDN w:val="0"/>
        <w:adjustRightInd w:val="0"/>
        <w:spacing w:line="240" w:lineRule="auto"/>
        <w:textAlignment w:val="baseline"/>
        <w:rPr>
          <w:iCs/>
        </w:rPr>
      </w:pPr>
      <w:r w:rsidRPr="00E554BF">
        <w:rPr>
          <w:b/>
          <w:iCs/>
        </w:rPr>
        <w:t>Matters Arising</w:t>
      </w:r>
      <w:r w:rsidR="00A55688">
        <w:rPr>
          <w:b/>
          <w:iCs/>
        </w:rPr>
        <w:t xml:space="preserve"> from the last meeting</w:t>
      </w:r>
      <w:r w:rsidRPr="00E554BF">
        <w:rPr>
          <w:b/>
          <w:iCs/>
        </w:rPr>
        <w:t xml:space="preserve"> – Information Only.</w:t>
      </w:r>
    </w:p>
    <w:p w14:paraId="204B89D0" w14:textId="77777777" w:rsidR="005272F3" w:rsidRPr="002C0834" w:rsidRDefault="005272F3" w:rsidP="005272F3">
      <w:pPr>
        <w:overflowPunct w:val="0"/>
        <w:autoSpaceDE w:val="0"/>
        <w:autoSpaceDN w:val="0"/>
        <w:adjustRightInd w:val="0"/>
        <w:spacing w:line="240" w:lineRule="auto"/>
        <w:ind w:left="786"/>
        <w:textAlignment w:val="baseline"/>
        <w:rPr>
          <w:i/>
        </w:rPr>
      </w:pPr>
    </w:p>
    <w:p w14:paraId="0CF2B2BA" w14:textId="77777777" w:rsidR="005272F3" w:rsidRPr="00DC578A" w:rsidRDefault="005272F3" w:rsidP="005272F3">
      <w:pPr>
        <w:numPr>
          <w:ilvl w:val="0"/>
          <w:numId w:val="16"/>
        </w:numPr>
        <w:overflowPunct w:val="0"/>
        <w:autoSpaceDE w:val="0"/>
        <w:autoSpaceDN w:val="0"/>
        <w:adjustRightInd w:val="0"/>
        <w:spacing w:line="240" w:lineRule="auto"/>
        <w:textAlignment w:val="baseline"/>
        <w:rPr>
          <w:iCs/>
        </w:rPr>
      </w:pPr>
      <w:r w:rsidRPr="00E554BF">
        <w:rPr>
          <w:b/>
          <w:bCs/>
          <w:iCs/>
        </w:rPr>
        <w:t>To agree the delegated decisions made over the past month.</w:t>
      </w:r>
    </w:p>
    <w:p w14:paraId="045A76F6" w14:textId="77777777" w:rsidR="00DC578A" w:rsidRDefault="00DC578A" w:rsidP="00DC578A">
      <w:pPr>
        <w:pStyle w:val="ListParagraph"/>
        <w:rPr>
          <w:iCs/>
        </w:rPr>
      </w:pPr>
    </w:p>
    <w:p w14:paraId="1D9264E1" w14:textId="77777777" w:rsidR="00DC578A" w:rsidRPr="003D70C6" w:rsidRDefault="00DC578A" w:rsidP="00DC578A">
      <w:pPr>
        <w:numPr>
          <w:ilvl w:val="0"/>
          <w:numId w:val="16"/>
        </w:numPr>
        <w:overflowPunct w:val="0"/>
        <w:autoSpaceDE w:val="0"/>
        <w:autoSpaceDN w:val="0"/>
        <w:adjustRightInd w:val="0"/>
        <w:spacing w:line="240" w:lineRule="auto"/>
        <w:textAlignment w:val="baseline"/>
        <w:rPr>
          <w:i/>
        </w:rPr>
      </w:pPr>
      <w:r>
        <w:rPr>
          <w:b/>
        </w:rPr>
        <w:t>Financial.</w:t>
      </w:r>
    </w:p>
    <w:p w14:paraId="1434D758" w14:textId="77777777" w:rsidR="00DC578A" w:rsidRPr="000204AD" w:rsidRDefault="00DC578A" w:rsidP="00DC578A">
      <w:pPr>
        <w:numPr>
          <w:ilvl w:val="0"/>
          <w:numId w:val="32"/>
        </w:numPr>
        <w:overflowPunct w:val="0"/>
        <w:autoSpaceDE w:val="0"/>
        <w:autoSpaceDN w:val="0"/>
        <w:adjustRightInd w:val="0"/>
        <w:spacing w:line="240" w:lineRule="auto"/>
        <w:textAlignment w:val="baseline"/>
        <w:rPr>
          <w:i/>
        </w:rPr>
      </w:pPr>
      <w:r w:rsidRPr="003D70C6">
        <w:rPr>
          <w:i/>
        </w:rPr>
        <w:t>To ap</w:t>
      </w:r>
      <w:r>
        <w:rPr>
          <w:i/>
        </w:rPr>
        <w:t xml:space="preserve">prove this month’s </w:t>
      </w:r>
      <w:r w:rsidRPr="003D70C6">
        <w:rPr>
          <w:i/>
        </w:rPr>
        <w:t>payment to creditors and income</w:t>
      </w:r>
      <w:r>
        <w:rPr>
          <w:i/>
        </w:rPr>
        <w:t xml:space="preserve"> as tabled.</w:t>
      </w:r>
    </w:p>
    <w:p w14:paraId="0B4D9F6D" w14:textId="6315AC14" w:rsidR="005E611B" w:rsidRDefault="00DC578A" w:rsidP="00027C16">
      <w:pPr>
        <w:numPr>
          <w:ilvl w:val="0"/>
          <w:numId w:val="32"/>
        </w:numPr>
        <w:overflowPunct w:val="0"/>
        <w:autoSpaceDE w:val="0"/>
        <w:autoSpaceDN w:val="0"/>
        <w:adjustRightInd w:val="0"/>
        <w:spacing w:line="240" w:lineRule="auto"/>
        <w:textAlignment w:val="baseline"/>
        <w:rPr>
          <w:i/>
        </w:rPr>
      </w:pPr>
      <w:r w:rsidRPr="00AA6375">
        <w:rPr>
          <w:i/>
        </w:rPr>
        <w:t>Approve the bank balances as of</w:t>
      </w:r>
      <w:r>
        <w:rPr>
          <w:i/>
        </w:rPr>
        <w:t xml:space="preserve"> </w:t>
      </w:r>
      <w:r w:rsidR="00685F55">
        <w:t>31</w:t>
      </w:r>
      <w:r w:rsidR="00685F55" w:rsidRPr="00685F55">
        <w:rPr>
          <w:vertAlign w:val="superscript"/>
        </w:rPr>
        <w:t>st</w:t>
      </w:r>
      <w:r w:rsidR="00685F55">
        <w:t xml:space="preserve"> </w:t>
      </w:r>
      <w:r w:rsidR="00FA752B">
        <w:t>August</w:t>
      </w:r>
      <w:r w:rsidR="00685F55">
        <w:t xml:space="preserve"> 2025 </w:t>
      </w:r>
      <w:r w:rsidR="00460296">
        <w:rPr>
          <w:i/>
        </w:rPr>
        <w:t>(</w:t>
      </w:r>
      <w:r>
        <w:rPr>
          <w:i/>
        </w:rPr>
        <w:t>emailed).</w:t>
      </w:r>
    </w:p>
    <w:p w14:paraId="55BF4BF5" w14:textId="77777777" w:rsidR="005272F3" w:rsidRPr="00E975AF" w:rsidRDefault="005272F3" w:rsidP="005272F3">
      <w:pPr>
        <w:overflowPunct w:val="0"/>
        <w:autoSpaceDE w:val="0"/>
        <w:autoSpaceDN w:val="0"/>
        <w:adjustRightInd w:val="0"/>
        <w:spacing w:line="240" w:lineRule="auto"/>
        <w:ind w:left="720"/>
        <w:textAlignment w:val="baseline"/>
        <w:rPr>
          <w:i/>
        </w:rPr>
      </w:pPr>
    </w:p>
    <w:p w14:paraId="5EFB3387" w14:textId="1E69C226" w:rsidR="00FC32A1" w:rsidRPr="0006087C" w:rsidRDefault="005272F3" w:rsidP="00FC32A1">
      <w:pPr>
        <w:numPr>
          <w:ilvl w:val="0"/>
          <w:numId w:val="16"/>
        </w:numPr>
        <w:overflowPunct w:val="0"/>
        <w:autoSpaceDE w:val="0"/>
        <w:autoSpaceDN w:val="0"/>
        <w:adjustRightInd w:val="0"/>
        <w:spacing w:line="240" w:lineRule="auto"/>
        <w:textAlignment w:val="baseline"/>
        <w:rPr>
          <w:iCs/>
        </w:rPr>
      </w:pPr>
      <w:r w:rsidRPr="00E554BF">
        <w:rPr>
          <w:b/>
          <w:bCs/>
          <w:iCs/>
        </w:rPr>
        <w:t>Clerks Repor</w:t>
      </w:r>
      <w:r w:rsidR="006D524B">
        <w:rPr>
          <w:b/>
          <w:bCs/>
          <w:iCs/>
        </w:rPr>
        <w:t xml:space="preserve">t. </w:t>
      </w:r>
    </w:p>
    <w:p w14:paraId="2DC96514" w14:textId="77777777" w:rsidR="0006087C" w:rsidRDefault="0006087C" w:rsidP="0006087C">
      <w:pPr>
        <w:overflowPunct w:val="0"/>
        <w:autoSpaceDE w:val="0"/>
        <w:autoSpaceDN w:val="0"/>
        <w:adjustRightInd w:val="0"/>
        <w:spacing w:line="240" w:lineRule="auto"/>
        <w:ind w:left="786"/>
        <w:textAlignment w:val="baseline"/>
        <w:rPr>
          <w:iCs/>
        </w:rPr>
      </w:pPr>
    </w:p>
    <w:p w14:paraId="4613AF6D" w14:textId="01FF1F31" w:rsidR="00FC32A1" w:rsidRDefault="00FC32A1" w:rsidP="00FC32A1">
      <w:pPr>
        <w:numPr>
          <w:ilvl w:val="0"/>
          <w:numId w:val="16"/>
        </w:numPr>
        <w:overflowPunct w:val="0"/>
        <w:autoSpaceDE w:val="0"/>
        <w:autoSpaceDN w:val="0"/>
        <w:adjustRightInd w:val="0"/>
        <w:spacing w:line="240" w:lineRule="auto"/>
        <w:textAlignment w:val="baseline"/>
        <w:rPr>
          <w:b/>
          <w:bCs/>
          <w:iCs/>
        </w:rPr>
      </w:pPr>
      <w:r>
        <w:rPr>
          <w:b/>
          <w:bCs/>
          <w:iCs/>
        </w:rPr>
        <w:t xml:space="preserve">To </w:t>
      </w:r>
      <w:r w:rsidR="00657B1E">
        <w:rPr>
          <w:b/>
          <w:bCs/>
          <w:iCs/>
        </w:rPr>
        <w:t>note the change in interest rates from Barclays</w:t>
      </w:r>
      <w:r>
        <w:rPr>
          <w:b/>
          <w:bCs/>
          <w:iCs/>
        </w:rPr>
        <w:t>.</w:t>
      </w:r>
    </w:p>
    <w:p w14:paraId="333009D3" w14:textId="77777777" w:rsidR="005907E4" w:rsidRPr="00685F55" w:rsidRDefault="005907E4" w:rsidP="00685F55">
      <w:pPr>
        <w:rPr>
          <w:b/>
          <w:bCs/>
          <w:iCs/>
        </w:rPr>
      </w:pPr>
    </w:p>
    <w:p w14:paraId="15E2A712" w14:textId="0D7D0B76" w:rsidR="005907E4" w:rsidRDefault="005907E4" w:rsidP="000212A8">
      <w:pPr>
        <w:numPr>
          <w:ilvl w:val="0"/>
          <w:numId w:val="16"/>
        </w:numPr>
        <w:overflowPunct w:val="0"/>
        <w:autoSpaceDE w:val="0"/>
        <w:autoSpaceDN w:val="0"/>
        <w:adjustRightInd w:val="0"/>
        <w:spacing w:line="240" w:lineRule="auto"/>
        <w:textAlignment w:val="baseline"/>
        <w:rPr>
          <w:b/>
          <w:bCs/>
          <w:iCs/>
        </w:rPr>
      </w:pPr>
      <w:r>
        <w:rPr>
          <w:b/>
          <w:bCs/>
          <w:iCs/>
        </w:rPr>
        <w:t>To</w:t>
      </w:r>
      <w:r w:rsidR="008F117C">
        <w:rPr>
          <w:b/>
          <w:bCs/>
          <w:iCs/>
        </w:rPr>
        <w:t xml:space="preserve"> </w:t>
      </w:r>
      <w:r w:rsidR="00672883">
        <w:rPr>
          <w:b/>
          <w:bCs/>
          <w:iCs/>
        </w:rPr>
        <w:t xml:space="preserve">agree the cost of </w:t>
      </w:r>
      <w:r w:rsidR="00CF4CE7">
        <w:rPr>
          <w:b/>
          <w:bCs/>
          <w:iCs/>
        </w:rPr>
        <w:t>wildflower</w:t>
      </w:r>
      <w:r w:rsidR="00F377FE">
        <w:rPr>
          <w:b/>
          <w:bCs/>
          <w:iCs/>
        </w:rPr>
        <w:t xml:space="preserve"> seed for Trelavour Prazey Bank.</w:t>
      </w:r>
    </w:p>
    <w:p w14:paraId="5E58CE11" w14:textId="77777777" w:rsidR="000A48B9" w:rsidRDefault="000A48B9" w:rsidP="000A48B9">
      <w:pPr>
        <w:pStyle w:val="ListParagraph"/>
        <w:rPr>
          <w:b/>
          <w:bCs/>
          <w:iCs/>
        </w:rPr>
      </w:pPr>
    </w:p>
    <w:p w14:paraId="5BB232EE" w14:textId="4C0D00E9" w:rsidR="000A48B9" w:rsidRDefault="000A48B9" w:rsidP="000212A8">
      <w:pPr>
        <w:numPr>
          <w:ilvl w:val="0"/>
          <w:numId w:val="16"/>
        </w:numPr>
        <w:overflowPunct w:val="0"/>
        <w:autoSpaceDE w:val="0"/>
        <w:autoSpaceDN w:val="0"/>
        <w:adjustRightInd w:val="0"/>
        <w:spacing w:line="240" w:lineRule="auto"/>
        <w:textAlignment w:val="baseline"/>
        <w:rPr>
          <w:b/>
          <w:bCs/>
          <w:iCs/>
        </w:rPr>
      </w:pPr>
      <w:r>
        <w:rPr>
          <w:b/>
          <w:bCs/>
          <w:iCs/>
        </w:rPr>
        <w:t xml:space="preserve">To </w:t>
      </w:r>
      <w:r w:rsidR="00FA752B">
        <w:rPr>
          <w:b/>
          <w:bCs/>
          <w:iCs/>
        </w:rPr>
        <w:t>approve the cost of Parish Council workwear.</w:t>
      </w:r>
    </w:p>
    <w:p w14:paraId="008A0542" w14:textId="77777777" w:rsidR="00A60B7A" w:rsidRDefault="00A60B7A" w:rsidP="00A60B7A">
      <w:pPr>
        <w:pStyle w:val="ListParagraph"/>
        <w:rPr>
          <w:b/>
          <w:bCs/>
          <w:iCs/>
        </w:rPr>
      </w:pPr>
    </w:p>
    <w:p w14:paraId="6980780A" w14:textId="258604A4" w:rsidR="00A60B7A" w:rsidRDefault="00A60B7A" w:rsidP="000212A8">
      <w:pPr>
        <w:numPr>
          <w:ilvl w:val="0"/>
          <w:numId w:val="16"/>
        </w:numPr>
        <w:overflowPunct w:val="0"/>
        <w:autoSpaceDE w:val="0"/>
        <w:autoSpaceDN w:val="0"/>
        <w:adjustRightInd w:val="0"/>
        <w:spacing w:line="240" w:lineRule="auto"/>
        <w:textAlignment w:val="baseline"/>
        <w:rPr>
          <w:b/>
          <w:bCs/>
          <w:iCs/>
        </w:rPr>
      </w:pPr>
      <w:r>
        <w:rPr>
          <w:b/>
          <w:bCs/>
          <w:iCs/>
        </w:rPr>
        <w:t xml:space="preserve">To receive an update on the entry into the festival of </w:t>
      </w:r>
      <w:r w:rsidR="006D3249">
        <w:rPr>
          <w:b/>
          <w:bCs/>
          <w:iCs/>
        </w:rPr>
        <w:t>Christmas trees and to agree a theme.</w:t>
      </w:r>
    </w:p>
    <w:p w14:paraId="0B09EAEF" w14:textId="77777777" w:rsidR="00F32709" w:rsidRDefault="00F32709" w:rsidP="00F32709">
      <w:pPr>
        <w:pStyle w:val="ListParagraph"/>
        <w:rPr>
          <w:b/>
          <w:bCs/>
          <w:iCs/>
        </w:rPr>
      </w:pPr>
    </w:p>
    <w:p w14:paraId="67B22114" w14:textId="337C3638" w:rsidR="00F32709" w:rsidRPr="00CA41D4" w:rsidRDefault="00F32709" w:rsidP="00CA41D4">
      <w:pPr>
        <w:numPr>
          <w:ilvl w:val="0"/>
          <w:numId w:val="16"/>
        </w:numPr>
        <w:overflowPunct w:val="0"/>
        <w:autoSpaceDE w:val="0"/>
        <w:autoSpaceDN w:val="0"/>
        <w:adjustRightInd w:val="0"/>
        <w:spacing w:line="240" w:lineRule="auto"/>
        <w:textAlignment w:val="baseline"/>
        <w:rPr>
          <w:b/>
          <w:bCs/>
          <w:iCs/>
        </w:rPr>
      </w:pPr>
      <w:r>
        <w:rPr>
          <w:b/>
          <w:bCs/>
          <w:iCs/>
        </w:rPr>
        <w:t>To agree a donation to the Royal British Legion.</w:t>
      </w:r>
    </w:p>
    <w:p w14:paraId="338C0450" w14:textId="77777777" w:rsidR="00CC6590" w:rsidRDefault="00CC6590" w:rsidP="00CC6590">
      <w:pPr>
        <w:pStyle w:val="ListParagraph"/>
        <w:rPr>
          <w:b/>
          <w:bCs/>
          <w:iCs/>
        </w:rPr>
      </w:pPr>
    </w:p>
    <w:p w14:paraId="13620CA6" w14:textId="4AD33B0B" w:rsidR="00CC6590" w:rsidRDefault="00CC6590" w:rsidP="000212A8">
      <w:pPr>
        <w:numPr>
          <w:ilvl w:val="0"/>
          <w:numId w:val="16"/>
        </w:numPr>
        <w:overflowPunct w:val="0"/>
        <w:autoSpaceDE w:val="0"/>
        <w:autoSpaceDN w:val="0"/>
        <w:adjustRightInd w:val="0"/>
        <w:spacing w:line="240" w:lineRule="auto"/>
        <w:textAlignment w:val="baseline"/>
        <w:rPr>
          <w:b/>
          <w:bCs/>
          <w:iCs/>
        </w:rPr>
      </w:pPr>
      <w:r>
        <w:rPr>
          <w:b/>
          <w:bCs/>
          <w:iCs/>
        </w:rPr>
        <w:t>Take action for road safety this November.</w:t>
      </w:r>
    </w:p>
    <w:p w14:paraId="18810526" w14:textId="77777777" w:rsidR="006B24F1" w:rsidRDefault="006B24F1" w:rsidP="006B24F1">
      <w:pPr>
        <w:pStyle w:val="ListParagraph"/>
        <w:rPr>
          <w:b/>
          <w:bCs/>
          <w:iCs/>
        </w:rPr>
      </w:pPr>
    </w:p>
    <w:p w14:paraId="00675DAA" w14:textId="7F65394A" w:rsidR="006B24F1" w:rsidRDefault="006B24F1" w:rsidP="000212A8">
      <w:pPr>
        <w:numPr>
          <w:ilvl w:val="0"/>
          <w:numId w:val="16"/>
        </w:numPr>
        <w:overflowPunct w:val="0"/>
        <w:autoSpaceDE w:val="0"/>
        <w:autoSpaceDN w:val="0"/>
        <w:adjustRightInd w:val="0"/>
        <w:spacing w:line="240" w:lineRule="auto"/>
        <w:textAlignment w:val="baseline"/>
        <w:rPr>
          <w:b/>
          <w:bCs/>
          <w:iCs/>
        </w:rPr>
      </w:pPr>
      <w:r>
        <w:rPr>
          <w:b/>
          <w:bCs/>
          <w:iCs/>
        </w:rPr>
        <w:t xml:space="preserve">To review the footpath report and to </w:t>
      </w:r>
      <w:r w:rsidR="00314A27">
        <w:rPr>
          <w:b/>
          <w:bCs/>
          <w:iCs/>
        </w:rPr>
        <w:t>confirm agreement for accessing additional funding for footpath improvement works.</w:t>
      </w:r>
    </w:p>
    <w:p w14:paraId="4EC8936C" w14:textId="77777777" w:rsidR="006D3249" w:rsidRDefault="006D3249" w:rsidP="006D3249">
      <w:pPr>
        <w:pStyle w:val="ListParagraph"/>
        <w:rPr>
          <w:b/>
          <w:bCs/>
          <w:iCs/>
        </w:rPr>
      </w:pPr>
    </w:p>
    <w:p w14:paraId="6622594C" w14:textId="50E6677C" w:rsidR="006D3249" w:rsidRDefault="006D3249" w:rsidP="000212A8">
      <w:pPr>
        <w:numPr>
          <w:ilvl w:val="0"/>
          <w:numId w:val="16"/>
        </w:numPr>
        <w:overflowPunct w:val="0"/>
        <w:autoSpaceDE w:val="0"/>
        <w:autoSpaceDN w:val="0"/>
        <w:adjustRightInd w:val="0"/>
        <w:spacing w:line="240" w:lineRule="auto"/>
        <w:textAlignment w:val="baseline"/>
        <w:rPr>
          <w:b/>
          <w:bCs/>
          <w:iCs/>
        </w:rPr>
      </w:pPr>
      <w:r>
        <w:rPr>
          <w:b/>
          <w:bCs/>
          <w:iCs/>
        </w:rPr>
        <w:t xml:space="preserve">To </w:t>
      </w:r>
      <w:r w:rsidR="00E107DF">
        <w:rPr>
          <w:b/>
          <w:bCs/>
          <w:iCs/>
        </w:rPr>
        <w:t>receive</w:t>
      </w:r>
      <w:r w:rsidR="00075622">
        <w:rPr>
          <w:b/>
          <w:bCs/>
          <w:iCs/>
        </w:rPr>
        <w:t xml:space="preserve"> an </w:t>
      </w:r>
      <w:r w:rsidR="00E107DF">
        <w:rPr>
          <w:b/>
          <w:bCs/>
          <w:iCs/>
        </w:rPr>
        <w:t xml:space="preserve">update on the Christmas Tree Light Switch on event and to </w:t>
      </w:r>
      <w:r>
        <w:rPr>
          <w:b/>
          <w:bCs/>
          <w:iCs/>
        </w:rPr>
        <w:t>agree any associated cost</w:t>
      </w:r>
      <w:r w:rsidR="00E107DF">
        <w:rPr>
          <w:b/>
          <w:bCs/>
          <w:iCs/>
        </w:rPr>
        <w:t>s.</w:t>
      </w:r>
    </w:p>
    <w:p w14:paraId="37C2288D" w14:textId="77777777" w:rsidR="003C2894" w:rsidRPr="00492478" w:rsidRDefault="003C2894" w:rsidP="00492478">
      <w:pPr>
        <w:rPr>
          <w:b/>
          <w:bCs/>
          <w:iCs/>
        </w:rPr>
      </w:pPr>
    </w:p>
    <w:p w14:paraId="2E9FBA82" w14:textId="2193BAC3" w:rsidR="00E2402F" w:rsidRDefault="00E2402F">
      <w:pPr>
        <w:numPr>
          <w:ilvl w:val="0"/>
          <w:numId w:val="16"/>
        </w:numPr>
        <w:overflowPunct w:val="0"/>
        <w:autoSpaceDE w:val="0"/>
        <w:autoSpaceDN w:val="0"/>
        <w:adjustRightInd w:val="0"/>
        <w:spacing w:line="240" w:lineRule="auto"/>
        <w:textAlignment w:val="baseline"/>
        <w:rPr>
          <w:b/>
          <w:bCs/>
          <w:iCs/>
        </w:rPr>
      </w:pPr>
      <w:r w:rsidRPr="00E2402F">
        <w:rPr>
          <w:b/>
          <w:bCs/>
          <w:iCs/>
        </w:rPr>
        <w:t>To receive an update on the welcome signage and to agree any actions required.</w:t>
      </w:r>
    </w:p>
    <w:p w14:paraId="5344A31E" w14:textId="77777777" w:rsidR="00B8255D" w:rsidRPr="00EF4059" w:rsidRDefault="00B8255D" w:rsidP="00EF4059">
      <w:pPr>
        <w:rPr>
          <w:b/>
          <w:bCs/>
          <w:iCs/>
        </w:rPr>
      </w:pPr>
    </w:p>
    <w:p w14:paraId="537F3C99" w14:textId="12D7D151" w:rsidR="00B8255D" w:rsidRDefault="00B8255D">
      <w:pPr>
        <w:numPr>
          <w:ilvl w:val="0"/>
          <w:numId w:val="16"/>
        </w:numPr>
        <w:overflowPunct w:val="0"/>
        <w:autoSpaceDE w:val="0"/>
        <w:autoSpaceDN w:val="0"/>
        <w:adjustRightInd w:val="0"/>
        <w:spacing w:line="240" w:lineRule="auto"/>
        <w:textAlignment w:val="baseline"/>
        <w:rPr>
          <w:b/>
          <w:bCs/>
          <w:iCs/>
        </w:rPr>
      </w:pPr>
      <w:r>
        <w:rPr>
          <w:b/>
          <w:bCs/>
          <w:iCs/>
        </w:rPr>
        <w:t>To receive an update on the land at Dunstan Close</w:t>
      </w:r>
      <w:r w:rsidR="00D13F3F">
        <w:rPr>
          <w:b/>
          <w:bCs/>
          <w:iCs/>
        </w:rPr>
        <w:t xml:space="preserve"> and to approve any associated costs.</w:t>
      </w:r>
    </w:p>
    <w:p w14:paraId="0059D0D7" w14:textId="77777777" w:rsidR="0080662C" w:rsidRPr="00CE1A73" w:rsidRDefault="0080662C" w:rsidP="0080662C">
      <w:pPr>
        <w:overflowPunct w:val="0"/>
        <w:autoSpaceDE w:val="0"/>
        <w:autoSpaceDN w:val="0"/>
        <w:adjustRightInd w:val="0"/>
        <w:spacing w:line="240" w:lineRule="auto"/>
        <w:textAlignment w:val="baseline"/>
        <w:rPr>
          <w:b/>
          <w:bCs/>
          <w:iCs/>
        </w:rPr>
      </w:pPr>
    </w:p>
    <w:p w14:paraId="109BBCB4" w14:textId="3435D4A8" w:rsidR="00DC636F" w:rsidRPr="00D307A1" w:rsidRDefault="001950C1" w:rsidP="00D307A1">
      <w:pPr>
        <w:numPr>
          <w:ilvl w:val="0"/>
          <w:numId w:val="16"/>
        </w:numPr>
        <w:overflowPunct w:val="0"/>
        <w:autoSpaceDE w:val="0"/>
        <w:autoSpaceDN w:val="0"/>
        <w:adjustRightInd w:val="0"/>
        <w:spacing w:line="240" w:lineRule="auto"/>
        <w:textAlignment w:val="baseline"/>
        <w:rPr>
          <w:b/>
          <w:bCs/>
          <w:iCs/>
        </w:rPr>
      </w:pPr>
      <w:r w:rsidRPr="001950C1">
        <w:rPr>
          <w:b/>
          <w:bCs/>
          <w:iCs/>
        </w:rPr>
        <w:t>To approve the cost of training for Cllrs &amp; Staff.</w:t>
      </w:r>
      <w:r w:rsidR="00045D6E">
        <w:rPr>
          <w:b/>
          <w:bCs/>
          <w:iCs/>
        </w:rPr>
        <w:t xml:space="preserve"> </w:t>
      </w:r>
    </w:p>
    <w:p w14:paraId="66D95A3C" w14:textId="77777777" w:rsidR="006566AC" w:rsidRPr="002C4A5F" w:rsidRDefault="006566AC" w:rsidP="006566AC">
      <w:pPr>
        <w:overflowPunct w:val="0"/>
        <w:autoSpaceDE w:val="0"/>
        <w:autoSpaceDN w:val="0"/>
        <w:adjustRightInd w:val="0"/>
        <w:spacing w:line="240" w:lineRule="auto"/>
        <w:textAlignment w:val="baseline"/>
        <w:rPr>
          <w:b/>
          <w:bCs/>
          <w:iCs/>
        </w:rPr>
      </w:pPr>
    </w:p>
    <w:p w14:paraId="6666A944" w14:textId="581A854C" w:rsidR="00C97FD4" w:rsidRPr="00460296" w:rsidRDefault="005272F3" w:rsidP="00C97FD4">
      <w:pPr>
        <w:numPr>
          <w:ilvl w:val="0"/>
          <w:numId w:val="16"/>
        </w:numPr>
        <w:overflowPunct w:val="0"/>
        <w:autoSpaceDE w:val="0"/>
        <w:autoSpaceDN w:val="0"/>
        <w:adjustRightInd w:val="0"/>
        <w:spacing w:line="240" w:lineRule="auto"/>
        <w:textAlignment w:val="baseline"/>
        <w:rPr>
          <w:iCs/>
        </w:rPr>
      </w:pPr>
      <w:r w:rsidRPr="00E554BF">
        <w:rPr>
          <w:b/>
          <w:iCs/>
        </w:rPr>
        <w:t>Reports from Outside Bodies.</w:t>
      </w:r>
    </w:p>
    <w:p w14:paraId="586D74D3" w14:textId="22411007" w:rsidR="00016CE3" w:rsidRDefault="00016CE3" w:rsidP="005272F3">
      <w:pPr>
        <w:pStyle w:val="ListParagraph"/>
        <w:ind w:left="0"/>
        <w:rPr>
          <w:i/>
        </w:rPr>
      </w:pPr>
    </w:p>
    <w:p w14:paraId="061C572C" w14:textId="716EDA86" w:rsidR="00E32A66" w:rsidRDefault="005272F3" w:rsidP="00E32A66">
      <w:pPr>
        <w:numPr>
          <w:ilvl w:val="0"/>
          <w:numId w:val="16"/>
        </w:numPr>
        <w:overflowPunct w:val="0"/>
        <w:autoSpaceDE w:val="0"/>
        <w:autoSpaceDN w:val="0"/>
        <w:adjustRightInd w:val="0"/>
        <w:spacing w:line="240" w:lineRule="auto"/>
        <w:textAlignment w:val="baseline"/>
        <w:rPr>
          <w:b/>
        </w:rPr>
      </w:pPr>
      <w:r w:rsidRPr="006965AC">
        <w:rPr>
          <w:b/>
        </w:rPr>
        <w:lastRenderedPageBreak/>
        <w:t>Consultations</w:t>
      </w:r>
      <w:r>
        <w:rPr>
          <w:b/>
        </w:rPr>
        <w:t>/Surveys received up to time of meeting</w:t>
      </w:r>
      <w:r w:rsidR="00E32A66">
        <w:rPr>
          <w:b/>
        </w:rPr>
        <w:t>.</w:t>
      </w:r>
    </w:p>
    <w:p w14:paraId="3FAE98BB" w14:textId="77777777" w:rsidR="00953C76" w:rsidRDefault="00953C76" w:rsidP="00724B37">
      <w:pPr>
        <w:pStyle w:val="ListParagraph"/>
        <w:numPr>
          <w:ilvl w:val="0"/>
          <w:numId w:val="48"/>
        </w:numPr>
        <w:rPr>
          <w:bCs/>
          <w:i/>
          <w:iCs/>
        </w:rPr>
      </w:pPr>
      <w:r w:rsidRPr="004A4B27">
        <w:rPr>
          <w:bCs/>
          <w:i/>
          <w:iCs/>
        </w:rPr>
        <w:t>General Consultations.</w:t>
      </w:r>
    </w:p>
    <w:p w14:paraId="60987BB6" w14:textId="04BC011D" w:rsidR="001F3DF5" w:rsidRPr="004F7CF1" w:rsidRDefault="00953C76" w:rsidP="004F7CF1">
      <w:pPr>
        <w:pStyle w:val="ListParagraph"/>
        <w:numPr>
          <w:ilvl w:val="0"/>
          <w:numId w:val="48"/>
        </w:numPr>
        <w:rPr>
          <w:bCs/>
          <w:i/>
          <w:iCs/>
        </w:rPr>
      </w:pPr>
      <w:r w:rsidRPr="00724B37">
        <w:rPr>
          <w:bCs/>
          <w:i/>
          <w:iCs/>
        </w:rPr>
        <w:t xml:space="preserve">Planning applications received up to the time of the meeting. </w:t>
      </w:r>
    </w:p>
    <w:p w14:paraId="39221848" w14:textId="77777777" w:rsidR="00953C76" w:rsidRDefault="00953C76" w:rsidP="00953C76">
      <w:pPr>
        <w:pStyle w:val="ListParagraph"/>
        <w:rPr>
          <w:b/>
        </w:rPr>
      </w:pPr>
    </w:p>
    <w:p w14:paraId="75957ED0" w14:textId="5C6F8FBC" w:rsidR="005272F3" w:rsidRPr="00724B37" w:rsidRDefault="005272F3" w:rsidP="00724B37">
      <w:pPr>
        <w:numPr>
          <w:ilvl w:val="0"/>
          <w:numId w:val="16"/>
        </w:numPr>
        <w:overflowPunct w:val="0"/>
        <w:autoSpaceDE w:val="0"/>
        <w:autoSpaceDN w:val="0"/>
        <w:adjustRightInd w:val="0"/>
        <w:spacing w:line="240" w:lineRule="auto"/>
        <w:textAlignment w:val="baseline"/>
        <w:rPr>
          <w:b/>
        </w:rPr>
      </w:pPr>
      <w:r w:rsidRPr="00724B37">
        <w:rPr>
          <w:b/>
        </w:rPr>
        <w:t>Highways and Footpath Matters.</w:t>
      </w:r>
    </w:p>
    <w:p w14:paraId="032EDB11" w14:textId="77777777" w:rsidR="005272F3" w:rsidRDefault="005272F3" w:rsidP="005272F3">
      <w:pPr>
        <w:numPr>
          <w:ilvl w:val="0"/>
          <w:numId w:val="25"/>
        </w:numPr>
        <w:rPr>
          <w:i/>
        </w:rPr>
      </w:pPr>
      <w:r w:rsidRPr="00E23A08">
        <w:rPr>
          <w:i/>
        </w:rPr>
        <w:t>Footpaths</w:t>
      </w:r>
      <w:r>
        <w:rPr>
          <w:i/>
        </w:rPr>
        <w:t>.</w:t>
      </w:r>
    </w:p>
    <w:p w14:paraId="29966982" w14:textId="642B53C1" w:rsidR="000212A8" w:rsidRPr="00E045DB" w:rsidRDefault="005272F3" w:rsidP="00E045DB">
      <w:pPr>
        <w:numPr>
          <w:ilvl w:val="0"/>
          <w:numId w:val="25"/>
        </w:numPr>
        <w:rPr>
          <w:i/>
        </w:rPr>
      </w:pPr>
      <w:r w:rsidRPr="0043494F">
        <w:rPr>
          <w:i/>
        </w:rPr>
        <w:t>Highway Issue</w:t>
      </w:r>
      <w:r>
        <w:rPr>
          <w:i/>
        </w:rPr>
        <w:t>s.</w:t>
      </w:r>
    </w:p>
    <w:p w14:paraId="5FCB1502" w14:textId="77777777" w:rsidR="00C203E5" w:rsidRPr="0043494F" w:rsidRDefault="00C203E5" w:rsidP="005272F3">
      <w:pPr>
        <w:overflowPunct w:val="0"/>
        <w:autoSpaceDE w:val="0"/>
        <w:autoSpaceDN w:val="0"/>
        <w:adjustRightInd w:val="0"/>
        <w:spacing w:line="240" w:lineRule="auto"/>
        <w:textAlignment w:val="baseline"/>
        <w:rPr>
          <w:b/>
          <w:i/>
        </w:rPr>
      </w:pPr>
    </w:p>
    <w:p w14:paraId="4CA92305" w14:textId="77777777" w:rsidR="005272F3" w:rsidRPr="000B39EB" w:rsidRDefault="005272F3" w:rsidP="005272F3">
      <w:pPr>
        <w:numPr>
          <w:ilvl w:val="0"/>
          <w:numId w:val="16"/>
        </w:numPr>
        <w:overflowPunct w:val="0"/>
        <w:autoSpaceDE w:val="0"/>
        <w:autoSpaceDN w:val="0"/>
        <w:adjustRightInd w:val="0"/>
        <w:spacing w:line="240" w:lineRule="auto"/>
        <w:textAlignment w:val="baseline"/>
        <w:rPr>
          <w:b/>
          <w:i/>
          <w:iCs/>
        </w:rPr>
      </w:pPr>
      <w:r w:rsidRPr="000B39EB">
        <w:rPr>
          <w:b/>
          <w:i/>
          <w:iCs/>
        </w:rPr>
        <w:t>Grant Requests.</w:t>
      </w:r>
    </w:p>
    <w:p w14:paraId="6E82A67A" w14:textId="7E03913F" w:rsidR="005272F3" w:rsidRDefault="005272F3" w:rsidP="00423B32">
      <w:pPr>
        <w:overflowPunct w:val="0"/>
        <w:autoSpaceDE w:val="0"/>
        <w:autoSpaceDN w:val="0"/>
        <w:adjustRightInd w:val="0"/>
        <w:spacing w:line="240" w:lineRule="auto"/>
        <w:ind w:firstLine="644"/>
        <w:textAlignment w:val="baseline"/>
        <w:rPr>
          <w:i/>
          <w:iCs/>
        </w:rPr>
      </w:pPr>
      <w:r w:rsidRPr="000B39EB">
        <w:rPr>
          <w:i/>
          <w:iCs/>
        </w:rPr>
        <w:t>To consider grants received up to the time of meeting.</w:t>
      </w:r>
    </w:p>
    <w:p w14:paraId="25398930" w14:textId="77777777" w:rsidR="00FF3928" w:rsidRPr="00C93601" w:rsidRDefault="00FF3928" w:rsidP="005272F3">
      <w:pPr>
        <w:overflowPunct w:val="0"/>
        <w:autoSpaceDE w:val="0"/>
        <w:autoSpaceDN w:val="0"/>
        <w:adjustRightInd w:val="0"/>
        <w:spacing w:line="240" w:lineRule="auto"/>
        <w:textAlignment w:val="baseline"/>
        <w:rPr>
          <w:i/>
        </w:rPr>
      </w:pPr>
    </w:p>
    <w:p w14:paraId="2B50BB73" w14:textId="77777777" w:rsidR="005272F3" w:rsidRPr="003D70C6" w:rsidRDefault="005272F3" w:rsidP="005272F3">
      <w:pPr>
        <w:numPr>
          <w:ilvl w:val="0"/>
          <w:numId w:val="16"/>
        </w:numPr>
        <w:overflowPunct w:val="0"/>
        <w:autoSpaceDE w:val="0"/>
        <w:autoSpaceDN w:val="0"/>
        <w:adjustRightInd w:val="0"/>
        <w:spacing w:line="240" w:lineRule="auto"/>
        <w:textAlignment w:val="baseline"/>
        <w:rPr>
          <w:i/>
        </w:rPr>
      </w:pPr>
      <w:r w:rsidRPr="00C41335">
        <w:rPr>
          <w:b/>
        </w:rPr>
        <w:t xml:space="preserve">Correspondence </w:t>
      </w:r>
      <w:r>
        <w:rPr>
          <w:b/>
        </w:rPr>
        <w:t>Received.</w:t>
      </w:r>
    </w:p>
    <w:p w14:paraId="60D30084" w14:textId="1E82A048" w:rsidR="00BD2D3F" w:rsidRPr="009F7C8B" w:rsidRDefault="005272F3" w:rsidP="00CF6E97">
      <w:pPr>
        <w:overflowPunct w:val="0"/>
        <w:autoSpaceDE w:val="0"/>
        <w:autoSpaceDN w:val="0"/>
        <w:adjustRightInd w:val="0"/>
        <w:spacing w:line="240" w:lineRule="auto"/>
        <w:ind w:left="786"/>
        <w:textAlignment w:val="baseline"/>
        <w:rPr>
          <w:i/>
        </w:rPr>
      </w:pPr>
      <w:r>
        <w:rPr>
          <w:i/>
        </w:rPr>
        <w:t>To consider correspondence received up to the time of the meeting.</w:t>
      </w:r>
    </w:p>
    <w:p w14:paraId="304B643E" w14:textId="77777777" w:rsidR="005272F3" w:rsidRDefault="005272F3" w:rsidP="005272F3">
      <w:pPr>
        <w:overflowPunct w:val="0"/>
        <w:autoSpaceDE w:val="0"/>
        <w:autoSpaceDN w:val="0"/>
        <w:adjustRightInd w:val="0"/>
        <w:spacing w:line="240" w:lineRule="auto"/>
        <w:textAlignment w:val="baseline"/>
        <w:rPr>
          <w:i/>
        </w:rPr>
      </w:pPr>
    </w:p>
    <w:p w14:paraId="5751639B" w14:textId="77777777" w:rsidR="005272F3" w:rsidRPr="00E554BF" w:rsidRDefault="005272F3" w:rsidP="005272F3">
      <w:pPr>
        <w:numPr>
          <w:ilvl w:val="0"/>
          <w:numId w:val="16"/>
        </w:numPr>
        <w:overflowPunct w:val="0"/>
        <w:autoSpaceDE w:val="0"/>
        <w:autoSpaceDN w:val="0"/>
        <w:adjustRightInd w:val="0"/>
        <w:spacing w:line="240" w:lineRule="auto"/>
        <w:textAlignment w:val="baseline"/>
        <w:rPr>
          <w:b/>
          <w:bCs/>
          <w:iCs/>
        </w:rPr>
      </w:pPr>
      <w:r w:rsidRPr="00E554BF">
        <w:rPr>
          <w:b/>
          <w:bCs/>
          <w:iCs/>
        </w:rPr>
        <w:t>Items for next agenda.</w:t>
      </w:r>
    </w:p>
    <w:p w14:paraId="768D273A" w14:textId="77777777" w:rsidR="00423B32" w:rsidRDefault="00423B32" w:rsidP="005272F3">
      <w:pPr>
        <w:rPr>
          <w:i/>
        </w:rPr>
      </w:pPr>
    </w:p>
    <w:p w14:paraId="2FE17540" w14:textId="77777777" w:rsidR="005272F3" w:rsidRPr="00A222E1" w:rsidRDefault="005272F3" w:rsidP="005272F3">
      <w:pPr>
        <w:ind w:left="3600" w:firstLine="720"/>
        <w:rPr>
          <w:i/>
        </w:rPr>
      </w:pPr>
      <w:r>
        <w:rPr>
          <w:i/>
        </w:rPr>
        <w:t>Standing Order 3e</w:t>
      </w:r>
    </w:p>
    <w:p w14:paraId="775BF469" w14:textId="13650D60" w:rsidR="005272F3" w:rsidRDefault="00C905C7" w:rsidP="005272F3">
      <w:pPr>
        <w:ind w:left="720" w:hanging="720"/>
        <w:jc w:val="center"/>
        <w:rPr>
          <w:i/>
        </w:rPr>
      </w:pPr>
      <w:r>
        <w:t xml:space="preserve">(PUBLIC BODIES (ADMISSION TO MEETING) ACT 1960 EXCLUSION OF THE PRESS AND THE PUBLIC) To resolve that in accordance with Section 1(2) of the Public Bodies (Admission to Meetings) Act 1960 and by reason of the confidential nature of the remainder of the business, the Press and the Public are to be excluded from the Meeting. </w:t>
      </w:r>
    </w:p>
    <w:p w14:paraId="768B08C0" w14:textId="77777777" w:rsidR="008168B0" w:rsidRPr="00F941A1" w:rsidRDefault="008168B0" w:rsidP="005272F3">
      <w:pPr>
        <w:ind w:left="720" w:hanging="720"/>
        <w:jc w:val="center"/>
        <w:rPr>
          <w:i/>
        </w:rPr>
      </w:pPr>
    </w:p>
    <w:p w14:paraId="1DBC4A05" w14:textId="77777777" w:rsidR="005272F3" w:rsidRDefault="005272F3" w:rsidP="005272F3">
      <w:pPr>
        <w:numPr>
          <w:ilvl w:val="0"/>
          <w:numId w:val="16"/>
        </w:numPr>
        <w:overflowPunct w:val="0"/>
        <w:autoSpaceDE w:val="0"/>
        <w:autoSpaceDN w:val="0"/>
        <w:adjustRightInd w:val="0"/>
        <w:spacing w:line="240" w:lineRule="auto"/>
        <w:textAlignment w:val="baseline"/>
        <w:rPr>
          <w:b/>
          <w:i/>
        </w:rPr>
      </w:pPr>
      <w:r w:rsidRPr="0014019A">
        <w:rPr>
          <w:b/>
        </w:rPr>
        <w:t>Confidential Item</w:t>
      </w:r>
      <w:r>
        <w:rPr>
          <w:b/>
          <w:i/>
        </w:rPr>
        <w:t>s.</w:t>
      </w:r>
    </w:p>
    <w:p w14:paraId="2728DA30" w14:textId="4E522341" w:rsidR="00074C0A" w:rsidRPr="00FA4B80" w:rsidRDefault="00074C0A" w:rsidP="00FA4B80">
      <w:pPr>
        <w:overflowPunct w:val="0"/>
        <w:autoSpaceDE w:val="0"/>
        <w:autoSpaceDN w:val="0"/>
        <w:adjustRightInd w:val="0"/>
        <w:spacing w:line="240" w:lineRule="auto"/>
        <w:ind w:left="426"/>
        <w:textAlignment w:val="baseline"/>
        <w:rPr>
          <w:bCs/>
          <w:i/>
        </w:rPr>
      </w:pPr>
    </w:p>
    <w:p w14:paraId="0D94629B" w14:textId="77777777" w:rsidR="005272F3" w:rsidRDefault="005272F3" w:rsidP="005272F3">
      <w:pPr>
        <w:ind w:left="720" w:hanging="11"/>
        <w:jc w:val="center"/>
        <w:rPr>
          <w:i/>
        </w:rPr>
      </w:pPr>
      <w:r w:rsidRPr="005A43AD">
        <w:rPr>
          <w:i/>
        </w:rPr>
        <w:t>Any other urgent and relevant confidential item, for information, that the Chair</w:t>
      </w:r>
      <w:r>
        <w:rPr>
          <w:i/>
        </w:rPr>
        <w:t xml:space="preserve"> </w:t>
      </w:r>
      <w:r w:rsidRPr="005A43AD">
        <w:rPr>
          <w:i/>
        </w:rPr>
        <w:t>considers appropriate</w:t>
      </w:r>
      <w:r>
        <w:rPr>
          <w:i/>
        </w:rPr>
        <w:t>.</w:t>
      </w:r>
    </w:p>
    <w:p w14:paraId="10978FA8" w14:textId="77777777" w:rsidR="005272F3" w:rsidRPr="0047303F" w:rsidRDefault="005272F3" w:rsidP="005272F3">
      <w:pPr>
        <w:ind w:left="720" w:hanging="11"/>
        <w:jc w:val="center"/>
        <w:rPr>
          <w:i/>
        </w:rPr>
      </w:pPr>
    </w:p>
    <w:p w14:paraId="216ECE1D" w14:textId="77777777" w:rsidR="005272F3" w:rsidRPr="0099782A" w:rsidRDefault="005272F3" w:rsidP="005272F3">
      <w:pPr>
        <w:jc w:val="center"/>
        <w:rPr>
          <w:b/>
          <w:bCs/>
          <w:iCs/>
        </w:rPr>
      </w:pPr>
      <w:r w:rsidRPr="0099782A">
        <w:rPr>
          <w:b/>
          <w:bCs/>
          <w:iCs/>
        </w:rPr>
        <w:t>This meeting has been advertised as a public meeting and as such could be filmed or</w:t>
      </w:r>
    </w:p>
    <w:p w14:paraId="32E5FD36" w14:textId="77777777" w:rsidR="005272F3" w:rsidRPr="0099782A" w:rsidRDefault="005272F3" w:rsidP="005272F3">
      <w:pPr>
        <w:jc w:val="center"/>
        <w:rPr>
          <w:b/>
          <w:bCs/>
          <w:iCs/>
        </w:rPr>
      </w:pPr>
      <w:r>
        <w:rPr>
          <w:b/>
          <w:bCs/>
          <w:iCs/>
        </w:rPr>
        <w:t>recorded.</w:t>
      </w:r>
    </w:p>
    <w:p w14:paraId="3C2FCFD1" w14:textId="57E2AF30" w:rsidR="005272F3" w:rsidRPr="0099782A" w:rsidRDefault="005272F3" w:rsidP="005272F3">
      <w:pPr>
        <w:jc w:val="center"/>
        <w:rPr>
          <w:b/>
          <w:bCs/>
          <w:iCs/>
        </w:rPr>
      </w:pPr>
      <w:r w:rsidRPr="0099782A">
        <w:rPr>
          <w:b/>
          <w:bCs/>
          <w:iCs/>
        </w:rPr>
        <w:t xml:space="preserve">Please be aware that whilst every effort is taken to ensure that members of the </w:t>
      </w:r>
      <w:r w:rsidR="007E00E5" w:rsidRPr="0099782A">
        <w:rPr>
          <w:b/>
          <w:bCs/>
          <w:iCs/>
        </w:rPr>
        <w:t>public</w:t>
      </w:r>
    </w:p>
    <w:p w14:paraId="11445E8B" w14:textId="77777777" w:rsidR="005272F3" w:rsidRPr="0099782A" w:rsidRDefault="005272F3" w:rsidP="005272F3">
      <w:pPr>
        <w:jc w:val="center"/>
        <w:rPr>
          <w:b/>
          <w:bCs/>
          <w:iCs/>
        </w:rPr>
      </w:pPr>
      <w:r w:rsidRPr="0099782A">
        <w:rPr>
          <w:b/>
          <w:bCs/>
          <w:iCs/>
        </w:rPr>
        <w:t>are not filmed, the Council cannot guarantee this, especially if you are speaking or</w:t>
      </w:r>
    </w:p>
    <w:p w14:paraId="06EBB744" w14:textId="77777777" w:rsidR="005272F3" w:rsidRDefault="005272F3" w:rsidP="005272F3">
      <w:pPr>
        <w:jc w:val="center"/>
        <w:rPr>
          <w:b/>
          <w:bCs/>
          <w:iCs/>
        </w:rPr>
      </w:pPr>
      <w:r w:rsidRPr="0099782A">
        <w:rPr>
          <w:b/>
          <w:bCs/>
          <w:iCs/>
        </w:rPr>
        <w:t>taking an active role.</w:t>
      </w:r>
    </w:p>
    <w:p w14:paraId="1BE26B18" w14:textId="77777777" w:rsidR="005272F3" w:rsidRDefault="005272F3" w:rsidP="005272F3">
      <w:pPr>
        <w:jc w:val="center"/>
        <w:rPr>
          <w:rFonts w:ascii="Calibri" w:hAnsi="Calibri"/>
          <w:shd w:val="clear" w:color="auto" w:fill="FFFFFF"/>
        </w:rPr>
      </w:pPr>
    </w:p>
    <w:p w14:paraId="583344D2" w14:textId="77777777" w:rsidR="005272F3" w:rsidRDefault="005272F3" w:rsidP="005272F3">
      <w:pPr>
        <w:jc w:val="center"/>
        <w:rPr>
          <w:rFonts w:ascii="Calibri" w:hAnsi="Calibri"/>
          <w:b/>
          <w:shd w:val="clear" w:color="auto" w:fill="FFFFFF"/>
        </w:rPr>
      </w:pPr>
      <w:r w:rsidRPr="001F4A05">
        <w:rPr>
          <w:rFonts w:ascii="Calibri" w:hAnsi="Calibri"/>
          <w:b/>
          <w:shd w:val="clear" w:color="auto" w:fill="FFFFFF"/>
        </w:rPr>
        <w:t>WORKING FOR THE PARISH OF ST DENNIS</w:t>
      </w:r>
    </w:p>
    <w:bookmarkEnd w:id="0"/>
    <w:p w14:paraId="41E4029B" w14:textId="77777777" w:rsidR="005272F3" w:rsidRDefault="005272F3" w:rsidP="005272F3">
      <w:pPr>
        <w:rPr>
          <w:rFonts w:ascii="Calibri" w:hAnsi="Calibri"/>
          <w:shd w:val="clear" w:color="auto" w:fill="FFFFFF"/>
        </w:rPr>
      </w:pPr>
    </w:p>
    <w:p w14:paraId="6344D7BD" w14:textId="77777777" w:rsidR="00BE7202" w:rsidRDefault="00BE7202" w:rsidP="00C94394">
      <w:pPr>
        <w:pStyle w:val="ListParagraph"/>
        <w:ind w:left="0"/>
        <w:rPr>
          <w:b/>
          <w:bCs/>
          <w:iCs/>
        </w:rPr>
      </w:pPr>
    </w:p>
    <w:sectPr w:rsidR="00BE7202" w:rsidSect="00B7154D">
      <w:pgSz w:w="11906" w:h="16838"/>
      <w:pgMar w:top="567" w:right="99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34F"/>
    <w:multiLevelType w:val="hybridMultilevel"/>
    <w:tmpl w:val="879E5E52"/>
    <w:lvl w:ilvl="0" w:tplc="08090017">
      <w:start w:val="1"/>
      <w:numFmt w:val="lowerLetter"/>
      <w:lvlText w:val="%1)"/>
      <w:lvlJc w:val="left"/>
      <w:pPr>
        <w:ind w:left="1352" w:hanging="360"/>
      </w:pPr>
      <w:rPr>
        <w:rFonts w:hint="default"/>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1" w15:restartNumberingAfterBreak="0">
    <w:nsid w:val="00310E20"/>
    <w:multiLevelType w:val="hybridMultilevel"/>
    <w:tmpl w:val="3CC85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5749F5"/>
    <w:multiLevelType w:val="hybridMultilevel"/>
    <w:tmpl w:val="E3D631E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29F4A25"/>
    <w:multiLevelType w:val="hybridMultilevel"/>
    <w:tmpl w:val="46F0F022"/>
    <w:lvl w:ilvl="0" w:tplc="08090017">
      <w:start w:val="1"/>
      <w:numFmt w:val="lowerLetter"/>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4" w15:restartNumberingAfterBreak="0">
    <w:nsid w:val="0A441616"/>
    <w:multiLevelType w:val="hybridMultilevel"/>
    <w:tmpl w:val="B910205A"/>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FC3641"/>
    <w:multiLevelType w:val="hybridMultilevel"/>
    <w:tmpl w:val="36D4C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641CA6"/>
    <w:multiLevelType w:val="hybridMultilevel"/>
    <w:tmpl w:val="98AED6C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36A008F"/>
    <w:multiLevelType w:val="hybridMultilevel"/>
    <w:tmpl w:val="B6C8B24C"/>
    <w:lvl w:ilvl="0" w:tplc="1F242F84">
      <w:start w:val="1"/>
      <w:numFmt w:val="decimal"/>
      <w:lvlText w:val="%1."/>
      <w:lvlJc w:val="left"/>
      <w:pPr>
        <w:ind w:left="786"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8B1A65"/>
    <w:multiLevelType w:val="hybridMultilevel"/>
    <w:tmpl w:val="A27E27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F029AD"/>
    <w:multiLevelType w:val="hybridMultilevel"/>
    <w:tmpl w:val="F35CB2EE"/>
    <w:lvl w:ilvl="0" w:tplc="290AA9AE">
      <w:start w:val="2"/>
      <w:numFmt w:val="decimal"/>
      <w:lvlText w:val="%1."/>
      <w:lvlJc w:val="left"/>
      <w:pPr>
        <w:ind w:left="644"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4A7875"/>
    <w:multiLevelType w:val="hybridMultilevel"/>
    <w:tmpl w:val="7774405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1BF24778"/>
    <w:multiLevelType w:val="hybridMultilevel"/>
    <w:tmpl w:val="FBF69DB8"/>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1CBF0BF4"/>
    <w:multiLevelType w:val="hybridMultilevel"/>
    <w:tmpl w:val="5CF20B20"/>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1DDD56FE"/>
    <w:multiLevelType w:val="hybridMultilevel"/>
    <w:tmpl w:val="4E4AF118"/>
    <w:lvl w:ilvl="0" w:tplc="08090017">
      <w:start w:val="1"/>
      <w:numFmt w:val="lowerLetter"/>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4" w15:restartNumberingAfterBreak="0">
    <w:nsid w:val="1EC366DA"/>
    <w:multiLevelType w:val="hybridMultilevel"/>
    <w:tmpl w:val="3F8EAF7C"/>
    <w:lvl w:ilvl="0" w:tplc="290AA9AE">
      <w:start w:val="2"/>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20524A"/>
    <w:multiLevelType w:val="hybridMultilevel"/>
    <w:tmpl w:val="3D7ACDAC"/>
    <w:lvl w:ilvl="0" w:tplc="0809000F">
      <w:start w:val="1"/>
      <w:numFmt w:val="decimal"/>
      <w:lvlText w:val="%1."/>
      <w:lvlJc w:val="left"/>
      <w:pPr>
        <w:ind w:left="1425" w:hanging="360"/>
      </w:p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6" w15:restartNumberingAfterBreak="0">
    <w:nsid w:val="208961A3"/>
    <w:multiLevelType w:val="hybridMultilevel"/>
    <w:tmpl w:val="FE409A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0A062B5"/>
    <w:multiLevelType w:val="hybridMultilevel"/>
    <w:tmpl w:val="F398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305F3D"/>
    <w:multiLevelType w:val="hybridMultilevel"/>
    <w:tmpl w:val="AB94C876"/>
    <w:lvl w:ilvl="0" w:tplc="136A2730">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15:restartNumberingAfterBreak="0">
    <w:nsid w:val="28003374"/>
    <w:multiLevelType w:val="hybridMultilevel"/>
    <w:tmpl w:val="5B38C9AA"/>
    <w:lvl w:ilvl="0" w:tplc="08090017">
      <w:start w:val="1"/>
      <w:numFmt w:val="lowerLetter"/>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20" w15:restartNumberingAfterBreak="0">
    <w:nsid w:val="2A5A08FD"/>
    <w:multiLevelType w:val="hybridMultilevel"/>
    <w:tmpl w:val="21CE333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7C70689"/>
    <w:multiLevelType w:val="hybridMultilevel"/>
    <w:tmpl w:val="D8FA9056"/>
    <w:lvl w:ilvl="0" w:tplc="08090017">
      <w:start w:val="1"/>
      <w:numFmt w:val="lowerLetter"/>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2" w15:restartNumberingAfterBreak="0">
    <w:nsid w:val="3A1908BC"/>
    <w:multiLevelType w:val="hybridMultilevel"/>
    <w:tmpl w:val="3B70A7C6"/>
    <w:lvl w:ilvl="0" w:tplc="08090017">
      <w:start w:val="1"/>
      <w:numFmt w:val="lowerLetter"/>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3" w15:restartNumberingAfterBreak="0">
    <w:nsid w:val="40490413"/>
    <w:multiLevelType w:val="hybridMultilevel"/>
    <w:tmpl w:val="108C31CA"/>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24" w15:restartNumberingAfterBreak="0">
    <w:nsid w:val="41FE78C2"/>
    <w:multiLevelType w:val="hybridMultilevel"/>
    <w:tmpl w:val="1DEAE34E"/>
    <w:lvl w:ilvl="0" w:tplc="311A2064">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5" w15:restartNumberingAfterBreak="0">
    <w:nsid w:val="4588391A"/>
    <w:multiLevelType w:val="hybridMultilevel"/>
    <w:tmpl w:val="A7EEF0EC"/>
    <w:lvl w:ilvl="0" w:tplc="08090017">
      <w:start w:val="1"/>
      <w:numFmt w:val="lowerLetter"/>
      <w:lvlText w:val="%1)"/>
      <w:lvlJc w:val="left"/>
      <w:pPr>
        <w:ind w:left="2226" w:hanging="360"/>
      </w:pPr>
    </w:lvl>
    <w:lvl w:ilvl="1" w:tplc="08090019" w:tentative="1">
      <w:start w:val="1"/>
      <w:numFmt w:val="lowerLetter"/>
      <w:lvlText w:val="%2."/>
      <w:lvlJc w:val="left"/>
      <w:pPr>
        <w:ind w:left="2946" w:hanging="360"/>
      </w:pPr>
    </w:lvl>
    <w:lvl w:ilvl="2" w:tplc="0809001B" w:tentative="1">
      <w:start w:val="1"/>
      <w:numFmt w:val="lowerRoman"/>
      <w:lvlText w:val="%3."/>
      <w:lvlJc w:val="right"/>
      <w:pPr>
        <w:ind w:left="3666" w:hanging="180"/>
      </w:pPr>
    </w:lvl>
    <w:lvl w:ilvl="3" w:tplc="0809000F" w:tentative="1">
      <w:start w:val="1"/>
      <w:numFmt w:val="decimal"/>
      <w:lvlText w:val="%4."/>
      <w:lvlJc w:val="left"/>
      <w:pPr>
        <w:ind w:left="4386" w:hanging="360"/>
      </w:pPr>
    </w:lvl>
    <w:lvl w:ilvl="4" w:tplc="08090019" w:tentative="1">
      <w:start w:val="1"/>
      <w:numFmt w:val="lowerLetter"/>
      <w:lvlText w:val="%5."/>
      <w:lvlJc w:val="left"/>
      <w:pPr>
        <w:ind w:left="5106" w:hanging="360"/>
      </w:pPr>
    </w:lvl>
    <w:lvl w:ilvl="5" w:tplc="0809001B" w:tentative="1">
      <w:start w:val="1"/>
      <w:numFmt w:val="lowerRoman"/>
      <w:lvlText w:val="%6."/>
      <w:lvlJc w:val="right"/>
      <w:pPr>
        <w:ind w:left="5826" w:hanging="180"/>
      </w:pPr>
    </w:lvl>
    <w:lvl w:ilvl="6" w:tplc="0809000F" w:tentative="1">
      <w:start w:val="1"/>
      <w:numFmt w:val="decimal"/>
      <w:lvlText w:val="%7."/>
      <w:lvlJc w:val="left"/>
      <w:pPr>
        <w:ind w:left="6546" w:hanging="360"/>
      </w:pPr>
    </w:lvl>
    <w:lvl w:ilvl="7" w:tplc="08090019" w:tentative="1">
      <w:start w:val="1"/>
      <w:numFmt w:val="lowerLetter"/>
      <w:lvlText w:val="%8."/>
      <w:lvlJc w:val="left"/>
      <w:pPr>
        <w:ind w:left="7266" w:hanging="360"/>
      </w:pPr>
    </w:lvl>
    <w:lvl w:ilvl="8" w:tplc="0809001B" w:tentative="1">
      <w:start w:val="1"/>
      <w:numFmt w:val="lowerRoman"/>
      <w:lvlText w:val="%9."/>
      <w:lvlJc w:val="right"/>
      <w:pPr>
        <w:ind w:left="7986" w:hanging="180"/>
      </w:pPr>
    </w:lvl>
  </w:abstractNum>
  <w:abstractNum w:abstractNumId="26" w15:restartNumberingAfterBreak="0">
    <w:nsid w:val="47816EDF"/>
    <w:multiLevelType w:val="hybridMultilevel"/>
    <w:tmpl w:val="3CA4B506"/>
    <w:lvl w:ilvl="0" w:tplc="08090017">
      <w:start w:val="1"/>
      <w:numFmt w:val="lowerLetter"/>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27" w15:restartNumberingAfterBreak="0">
    <w:nsid w:val="4865131F"/>
    <w:multiLevelType w:val="hybridMultilevel"/>
    <w:tmpl w:val="6DB63D90"/>
    <w:lvl w:ilvl="0" w:tplc="08090019">
      <w:start w:val="1"/>
      <w:numFmt w:val="lowerLetter"/>
      <w:lvlText w:val="%1."/>
      <w:lvlJc w:val="left"/>
      <w:pPr>
        <w:ind w:left="1724" w:hanging="360"/>
      </w:pPr>
    </w:lvl>
    <w:lvl w:ilvl="1" w:tplc="08090019" w:tentative="1">
      <w:start w:val="1"/>
      <w:numFmt w:val="lowerLetter"/>
      <w:lvlText w:val="%2."/>
      <w:lvlJc w:val="left"/>
      <w:pPr>
        <w:ind w:left="2444" w:hanging="360"/>
      </w:pPr>
    </w:lvl>
    <w:lvl w:ilvl="2" w:tplc="0809001B" w:tentative="1">
      <w:start w:val="1"/>
      <w:numFmt w:val="lowerRoman"/>
      <w:lvlText w:val="%3."/>
      <w:lvlJc w:val="right"/>
      <w:pPr>
        <w:ind w:left="3164" w:hanging="180"/>
      </w:pPr>
    </w:lvl>
    <w:lvl w:ilvl="3" w:tplc="0809000F" w:tentative="1">
      <w:start w:val="1"/>
      <w:numFmt w:val="decimal"/>
      <w:lvlText w:val="%4."/>
      <w:lvlJc w:val="left"/>
      <w:pPr>
        <w:ind w:left="3884" w:hanging="360"/>
      </w:pPr>
    </w:lvl>
    <w:lvl w:ilvl="4" w:tplc="08090019" w:tentative="1">
      <w:start w:val="1"/>
      <w:numFmt w:val="lowerLetter"/>
      <w:lvlText w:val="%5."/>
      <w:lvlJc w:val="left"/>
      <w:pPr>
        <w:ind w:left="4604" w:hanging="360"/>
      </w:pPr>
    </w:lvl>
    <w:lvl w:ilvl="5" w:tplc="0809001B" w:tentative="1">
      <w:start w:val="1"/>
      <w:numFmt w:val="lowerRoman"/>
      <w:lvlText w:val="%6."/>
      <w:lvlJc w:val="right"/>
      <w:pPr>
        <w:ind w:left="5324" w:hanging="180"/>
      </w:pPr>
    </w:lvl>
    <w:lvl w:ilvl="6" w:tplc="0809000F" w:tentative="1">
      <w:start w:val="1"/>
      <w:numFmt w:val="decimal"/>
      <w:lvlText w:val="%7."/>
      <w:lvlJc w:val="left"/>
      <w:pPr>
        <w:ind w:left="6044" w:hanging="360"/>
      </w:pPr>
    </w:lvl>
    <w:lvl w:ilvl="7" w:tplc="08090019" w:tentative="1">
      <w:start w:val="1"/>
      <w:numFmt w:val="lowerLetter"/>
      <w:lvlText w:val="%8."/>
      <w:lvlJc w:val="left"/>
      <w:pPr>
        <w:ind w:left="6764" w:hanging="360"/>
      </w:pPr>
    </w:lvl>
    <w:lvl w:ilvl="8" w:tplc="0809001B" w:tentative="1">
      <w:start w:val="1"/>
      <w:numFmt w:val="lowerRoman"/>
      <w:lvlText w:val="%9."/>
      <w:lvlJc w:val="right"/>
      <w:pPr>
        <w:ind w:left="7484" w:hanging="180"/>
      </w:pPr>
    </w:lvl>
  </w:abstractNum>
  <w:abstractNum w:abstractNumId="28" w15:restartNumberingAfterBreak="0">
    <w:nsid w:val="4D865679"/>
    <w:multiLevelType w:val="hybridMultilevel"/>
    <w:tmpl w:val="662C2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6F1D65"/>
    <w:multiLevelType w:val="hybridMultilevel"/>
    <w:tmpl w:val="CA4C4D88"/>
    <w:lvl w:ilvl="0" w:tplc="891C726A">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577B4E4E"/>
    <w:multiLevelType w:val="hybridMultilevel"/>
    <w:tmpl w:val="B8B46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5E7392"/>
    <w:multiLevelType w:val="hybridMultilevel"/>
    <w:tmpl w:val="15DE3D96"/>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5DA70A27"/>
    <w:multiLevelType w:val="hybridMultilevel"/>
    <w:tmpl w:val="03983F54"/>
    <w:lvl w:ilvl="0" w:tplc="E5A211D2">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33" w15:restartNumberingAfterBreak="0">
    <w:nsid w:val="61A0123E"/>
    <w:multiLevelType w:val="hybridMultilevel"/>
    <w:tmpl w:val="3C6A23E2"/>
    <w:lvl w:ilvl="0" w:tplc="08090001">
      <w:start w:val="1"/>
      <w:numFmt w:val="bullet"/>
      <w:lvlText w:val=""/>
      <w:lvlJc w:val="left"/>
      <w:pPr>
        <w:ind w:left="2072" w:hanging="360"/>
      </w:pPr>
      <w:rPr>
        <w:rFonts w:ascii="Symbol" w:hAnsi="Symbol" w:hint="default"/>
      </w:rPr>
    </w:lvl>
    <w:lvl w:ilvl="1" w:tplc="08090003" w:tentative="1">
      <w:start w:val="1"/>
      <w:numFmt w:val="bullet"/>
      <w:lvlText w:val="o"/>
      <w:lvlJc w:val="left"/>
      <w:pPr>
        <w:ind w:left="2792" w:hanging="360"/>
      </w:pPr>
      <w:rPr>
        <w:rFonts w:ascii="Courier New" w:hAnsi="Courier New" w:cs="Courier New" w:hint="default"/>
      </w:rPr>
    </w:lvl>
    <w:lvl w:ilvl="2" w:tplc="08090005" w:tentative="1">
      <w:start w:val="1"/>
      <w:numFmt w:val="bullet"/>
      <w:lvlText w:val=""/>
      <w:lvlJc w:val="left"/>
      <w:pPr>
        <w:ind w:left="3512" w:hanging="360"/>
      </w:pPr>
      <w:rPr>
        <w:rFonts w:ascii="Wingdings" w:hAnsi="Wingdings" w:hint="default"/>
      </w:rPr>
    </w:lvl>
    <w:lvl w:ilvl="3" w:tplc="08090001" w:tentative="1">
      <w:start w:val="1"/>
      <w:numFmt w:val="bullet"/>
      <w:lvlText w:val=""/>
      <w:lvlJc w:val="left"/>
      <w:pPr>
        <w:ind w:left="4232" w:hanging="360"/>
      </w:pPr>
      <w:rPr>
        <w:rFonts w:ascii="Symbol" w:hAnsi="Symbol" w:hint="default"/>
      </w:rPr>
    </w:lvl>
    <w:lvl w:ilvl="4" w:tplc="08090003" w:tentative="1">
      <w:start w:val="1"/>
      <w:numFmt w:val="bullet"/>
      <w:lvlText w:val="o"/>
      <w:lvlJc w:val="left"/>
      <w:pPr>
        <w:ind w:left="4952" w:hanging="360"/>
      </w:pPr>
      <w:rPr>
        <w:rFonts w:ascii="Courier New" w:hAnsi="Courier New" w:cs="Courier New" w:hint="default"/>
      </w:rPr>
    </w:lvl>
    <w:lvl w:ilvl="5" w:tplc="08090005" w:tentative="1">
      <w:start w:val="1"/>
      <w:numFmt w:val="bullet"/>
      <w:lvlText w:val=""/>
      <w:lvlJc w:val="left"/>
      <w:pPr>
        <w:ind w:left="5672" w:hanging="360"/>
      </w:pPr>
      <w:rPr>
        <w:rFonts w:ascii="Wingdings" w:hAnsi="Wingdings" w:hint="default"/>
      </w:rPr>
    </w:lvl>
    <w:lvl w:ilvl="6" w:tplc="08090001" w:tentative="1">
      <w:start w:val="1"/>
      <w:numFmt w:val="bullet"/>
      <w:lvlText w:val=""/>
      <w:lvlJc w:val="left"/>
      <w:pPr>
        <w:ind w:left="6392" w:hanging="360"/>
      </w:pPr>
      <w:rPr>
        <w:rFonts w:ascii="Symbol" w:hAnsi="Symbol" w:hint="default"/>
      </w:rPr>
    </w:lvl>
    <w:lvl w:ilvl="7" w:tplc="08090003" w:tentative="1">
      <w:start w:val="1"/>
      <w:numFmt w:val="bullet"/>
      <w:lvlText w:val="o"/>
      <w:lvlJc w:val="left"/>
      <w:pPr>
        <w:ind w:left="7112" w:hanging="360"/>
      </w:pPr>
      <w:rPr>
        <w:rFonts w:ascii="Courier New" w:hAnsi="Courier New" w:cs="Courier New" w:hint="default"/>
      </w:rPr>
    </w:lvl>
    <w:lvl w:ilvl="8" w:tplc="08090005" w:tentative="1">
      <w:start w:val="1"/>
      <w:numFmt w:val="bullet"/>
      <w:lvlText w:val=""/>
      <w:lvlJc w:val="left"/>
      <w:pPr>
        <w:ind w:left="7832" w:hanging="360"/>
      </w:pPr>
      <w:rPr>
        <w:rFonts w:ascii="Wingdings" w:hAnsi="Wingdings" w:hint="default"/>
      </w:rPr>
    </w:lvl>
  </w:abstractNum>
  <w:abstractNum w:abstractNumId="34" w15:restartNumberingAfterBreak="0">
    <w:nsid w:val="62814A48"/>
    <w:multiLevelType w:val="hybridMultilevel"/>
    <w:tmpl w:val="E4C05D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C917CC"/>
    <w:multiLevelType w:val="hybridMultilevel"/>
    <w:tmpl w:val="56BA8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712F82"/>
    <w:multiLevelType w:val="hybridMultilevel"/>
    <w:tmpl w:val="21228AA2"/>
    <w:lvl w:ilvl="0" w:tplc="B4C2E48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7" w15:restartNumberingAfterBreak="0">
    <w:nsid w:val="6C2B7C23"/>
    <w:multiLevelType w:val="hybridMultilevel"/>
    <w:tmpl w:val="35D6DDD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8" w15:restartNumberingAfterBreak="0">
    <w:nsid w:val="6D9A71AA"/>
    <w:multiLevelType w:val="hybridMultilevel"/>
    <w:tmpl w:val="C128CC24"/>
    <w:lvl w:ilvl="0" w:tplc="08090017">
      <w:start w:val="1"/>
      <w:numFmt w:val="lowerLetter"/>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39" w15:restartNumberingAfterBreak="0">
    <w:nsid w:val="6DBA3A33"/>
    <w:multiLevelType w:val="hybridMultilevel"/>
    <w:tmpl w:val="0EA05A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0" w15:restartNumberingAfterBreak="0">
    <w:nsid w:val="6ECC504F"/>
    <w:multiLevelType w:val="hybridMultilevel"/>
    <w:tmpl w:val="6658C75A"/>
    <w:lvl w:ilvl="0" w:tplc="0809000F">
      <w:start w:val="1"/>
      <w:numFmt w:val="decimal"/>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41" w15:restartNumberingAfterBreak="0">
    <w:nsid w:val="70787F7B"/>
    <w:multiLevelType w:val="hybridMultilevel"/>
    <w:tmpl w:val="06F643B6"/>
    <w:lvl w:ilvl="0" w:tplc="375C149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2" w15:restartNumberingAfterBreak="0">
    <w:nsid w:val="71BE4F48"/>
    <w:multiLevelType w:val="hybridMultilevel"/>
    <w:tmpl w:val="696E130C"/>
    <w:lvl w:ilvl="0" w:tplc="08090017">
      <w:start w:val="1"/>
      <w:numFmt w:val="lowerLetter"/>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43" w15:restartNumberingAfterBreak="0">
    <w:nsid w:val="72185BA6"/>
    <w:multiLevelType w:val="hybridMultilevel"/>
    <w:tmpl w:val="93B04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2B1600"/>
    <w:multiLevelType w:val="hybridMultilevel"/>
    <w:tmpl w:val="B156E78E"/>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5" w15:restartNumberingAfterBreak="0">
    <w:nsid w:val="74873AFC"/>
    <w:multiLevelType w:val="hybridMultilevel"/>
    <w:tmpl w:val="434ADCE2"/>
    <w:lvl w:ilvl="0" w:tplc="8CECE1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7B65DBA"/>
    <w:multiLevelType w:val="hybridMultilevel"/>
    <w:tmpl w:val="FB407DD8"/>
    <w:lvl w:ilvl="0" w:tplc="66AA06EC">
      <w:start w:val="1"/>
      <w:numFmt w:val="lowerLetter"/>
      <w:lvlText w:val="%1)"/>
      <w:lvlJc w:val="left"/>
      <w:pPr>
        <w:ind w:left="906" w:hanging="360"/>
      </w:pPr>
      <w:rPr>
        <w:rFonts w:hint="default"/>
      </w:rPr>
    </w:lvl>
    <w:lvl w:ilvl="1" w:tplc="08090019" w:tentative="1">
      <w:start w:val="1"/>
      <w:numFmt w:val="lowerLetter"/>
      <w:lvlText w:val="%2."/>
      <w:lvlJc w:val="left"/>
      <w:pPr>
        <w:ind w:left="1626" w:hanging="360"/>
      </w:pPr>
    </w:lvl>
    <w:lvl w:ilvl="2" w:tplc="0809001B" w:tentative="1">
      <w:start w:val="1"/>
      <w:numFmt w:val="lowerRoman"/>
      <w:lvlText w:val="%3."/>
      <w:lvlJc w:val="right"/>
      <w:pPr>
        <w:ind w:left="2346" w:hanging="180"/>
      </w:pPr>
    </w:lvl>
    <w:lvl w:ilvl="3" w:tplc="0809000F" w:tentative="1">
      <w:start w:val="1"/>
      <w:numFmt w:val="decimal"/>
      <w:lvlText w:val="%4."/>
      <w:lvlJc w:val="left"/>
      <w:pPr>
        <w:ind w:left="3066" w:hanging="360"/>
      </w:pPr>
    </w:lvl>
    <w:lvl w:ilvl="4" w:tplc="08090019" w:tentative="1">
      <w:start w:val="1"/>
      <w:numFmt w:val="lowerLetter"/>
      <w:lvlText w:val="%5."/>
      <w:lvlJc w:val="left"/>
      <w:pPr>
        <w:ind w:left="3786" w:hanging="360"/>
      </w:pPr>
    </w:lvl>
    <w:lvl w:ilvl="5" w:tplc="0809001B" w:tentative="1">
      <w:start w:val="1"/>
      <w:numFmt w:val="lowerRoman"/>
      <w:lvlText w:val="%6."/>
      <w:lvlJc w:val="right"/>
      <w:pPr>
        <w:ind w:left="4506" w:hanging="180"/>
      </w:pPr>
    </w:lvl>
    <w:lvl w:ilvl="6" w:tplc="0809000F" w:tentative="1">
      <w:start w:val="1"/>
      <w:numFmt w:val="decimal"/>
      <w:lvlText w:val="%7."/>
      <w:lvlJc w:val="left"/>
      <w:pPr>
        <w:ind w:left="5226" w:hanging="360"/>
      </w:pPr>
    </w:lvl>
    <w:lvl w:ilvl="7" w:tplc="08090019" w:tentative="1">
      <w:start w:val="1"/>
      <w:numFmt w:val="lowerLetter"/>
      <w:lvlText w:val="%8."/>
      <w:lvlJc w:val="left"/>
      <w:pPr>
        <w:ind w:left="5946" w:hanging="360"/>
      </w:pPr>
    </w:lvl>
    <w:lvl w:ilvl="8" w:tplc="0809001B" w:tentative="1">
      <w:start w:val="1"/>
      <w:numFmt w:val="lowerRoman"/>
      <w:lvlText w:val="%9."/>
      <w:lvlJc w:val="right"/>
      <w:pPr>
        <w:ind w:left="6666" w:hanging="180"/>
      </w:pPr>
    </w:lvl>
  </w:abstractNum>
  <w:num w:numId="1" w16cid:durableId="828516344">
    <w:abstractNumId w:val="9"/>
  </w:num>
  <w:num w:numId="2" w16cid:durableId="239407787">
    <w:abstractNumId w:val="24"/>
  </w:num>
  <w:num w:numId="3" w16cid:durableId="1409693280">
    <w:abstractNumId w:val="0"/>
  </w:num>
  <w:num w:numId="4" w16cid:durableId="1139420153">
    <w:abstractNumId w:val="45"/>
  </w:num>
  <w:num w:numId="5" w16cid:durableId="422800543">
    <w:abstractNumId w:val="4"/>
  </w:num>
  <w:num w:numId="6" w16cid:durableId="1643461228">
    <w:abstractNumId w:val="13"/>
  </w:num>
  <w:num w:numId="7" w16cid:durableId="2134782072">
    <w:abstractNumId w:val="14"/>
  </w:num>
  <w:num w:numId="8" w16cid:durableId="440226663">
    <w:abstractNumId w:val="10"/>
  </w:num>
  <w:num w:numId="9" w16cid:durableId="1300964722">
    <w:abstractNumId w:val="40"/>
  </w:num>
  <w:num w:numId="10" w16cid:durableId="1298026595">
    <w:abstractNumId w:val="30"/>
  </w:num>
  <w:num w:numId="11" w16cid:durableId="778600047">
    <w:abstractNumId w:val="17"/>
  </w:num>
  <w:num w:numId="12" w16cid:durableId="1334258078">
    <w:abstractNumId w:val="8"/>
  </w:num>
  <w:num w:numId="13" w16cid:durableId="1484002184">
    <w:abstractNumId w:val="5"/>
  </w:num>
  <w:num w:numId="14" w16cid:durableId="255016854">
    <w:abstractNumId w:val="43"/>
  </w:num>
  <w:num w:numId="15" w16cid:durableId="812524822">
    <w:abstractNumId w:val="31"/>
  </w:num>
  <w:num w:numId="16" w16cid:durableId="1682857381">
    <w:abstractNumId w:val="7"/>
  </w:num>
  <w:num w:numId="17" w16cid:durableId="1492596050">
    <w:abstractNumId w:val="39"/>
  </w:num>
  <w:num w:numId="18" w16cid:durableId="1447310349">
    <w:abstractNumId w:val="34"/>
  </w:num>
  <w:num w:numId="19" w16cid:durableId="193080667">
    <w:abstractNumId w:val="3"/>
  </w:num>
  <w:num w:numId="20" w16cid:durableId="739982116">
    <w:abstractNumId w:val="12"/>
  </w:num>
  <w:num w:numId="21" w16cid:durableId="309334940">
    <w:abstractNumId w:val="22"/>
  </w:num>
  <w:num w:numId="22" w16cid:durableId="160244107">
    <w:abstractNumId w:val="15"/>
  </w:num>
  <w:num w:numId="23" w16cid:durableId="248007495">
    <w:abstractNumId w:val="27"/>
  </w:num>
  <w:num w:numId="24" w16cid:durableId="835461956">
    <w:abstractNumId w:val="32"/>
  </w:num>
  <w:num w:numId="25" w16cid:durableId="465005876">
    <w:abstractNumId w:val="44"/>
  </w:num>
  <w:num w:numId="26" w16cid:durableId="534198994">
    <w:abstractNumId w:val="11"/>
  </w:num>
  <w:num w:numId="27" w16cid:durableId="1113134637">
    <w:abstractNumId w:val="33"/>
  </w:num>
  <w:num w:numId="28" w16cid:durableId="8259034">
    <w:abstractNumId w:val="35"/>
  </w:num>
  <w:num w:numId="29" w16cid:durableId="461390980">
    <w:abstractNumId w:val="21"/>
  </w:num>
  <w:num w:numId="30" w16cid:durableId="1155488472">
    <w:abstractNumId w:val="28"/>
  </w:num>
  <w:num w:numId="31" w16cid:durableId="1494833830">
    <w:abstractNumId w:val="29"/>
  </w:num>
  <w:num w:numId="32" w16cid:durableId="1399090169">
    <w:abstractNumId w:val="26"/>
  </w:num>
  <w:num w:numId="33" w16cid:durableId="96875751">
    <w:abstractNumId w:val="1"/>
  </w:num>
  <w:num w:numId="34" w16cid:durableId="1297418062">
    <w:abstractNumId w:val="6"/>
  </w:num>
  <w:num w:numId="35" w16cid:durableId="1766875106">
    <w:abstractNumId w:val="2"/>
  </w:num>
  <w:num w:numId="36" w16cid:durableId="724529591">
    <w:abstractNumId w:val="36"/>
  </w:num>
  <w:num w:numId="37" w16cid:durableId="986711264">
    <w:abstractNumId w:val="38"/>
  </w:num>
  <w:num w:numId="38" w16cid:durableId="1183007599">
    <w:abstractNumId w:val="23"/>
  </w:num>
  <w:num w:numId="39" w16cid:durableId="771710268">
    <w:abstractNumId w:val="16"/>
  </w:num>
  <w:num w:numId="40" w16cid:durableId="80026327">
    <w:abstractNumId w:val="25"/>
  </w:num>
  <w:num w:numId="41" w16cid:durableId="1842161399">
    <w:abstractNumId w:val="37"/>
  </w:num>
  <w:num w:numId="42" w16cid:durableId="2421062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81869217">
    <w:abstractNumId w:val="20"/>
  </w:num>
  <w:num w:numId="44" w16cid:durableId="1066997277">
    <w:abstractNumId w:val="18"/>
  </w:num>
  <w:num w:numId="45" w16cid:durableId="1423451462">
    <w:abstractNumId w:val="41"/>
  </w:num>
  <w:num w:numId="46" w16cid:durableId="1124157502">
    <w:abstractNumId w:val="46"/>
  </w:num>
  <w:num w:numId="47" w16cid:durableId="480078294">
    <w:abstractNumId w:val="42"/>
  </w:num>
  <w:num w:numId="48" w16cid:durableId="1822125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7B"/>
    <w:rsid w:val="000005CA"/>
    <w:rsid w:val="000010A8"/>
    <w:rsid w:val="000018BF"/>
    <w:rsid w:val="00002D87"/>
    <w:rsid w:val="000030D9"/>
    <w:rsid w:val="00003849"/>
    <w:rsid w:val="000041DB"/>
    <w:rsid w:val="00004842"/>
    <w:rsid w:val="0000540B"/>
    <w:rsid w:val="00005B65"/>
    <w:rsid w:val="00006D12"/>
    <w:rsid w:val="00006FF8"/>
    <w:rsid w:val="00007EDE"/>
    <w:rsid w:val="00010410"/>
    <w:rsid w:val="00011729"/>
    <w:rsid w:val="00012201"/>
    <w:rsid w:val="0001327B"/>
    <w:rsid w:val="000139C8"/>
    <w:rsid w:val="00015C7A"/>
    <w:rsid w:val="00016CE3"/>
    <w:rsid w:val="00016E63"/>
    <w:rsid w:val="000204AD"/>
    <w:rsid w:val="00021254"/>
    <w:rsid w:val="000212A8"/>
    <w:rsid w:val="0002255F"/>
    <w:rsid w:val="000225A4"/>
    <w:rsid w:val="00022DA1"/>
    <w:rsid w:val="00023120"/>
    <w:rsid w:val="000249B5"/>
    <w:rsid w:val="00024B75"/>
    <w:rsid w:val="00024F05"/>
    <w:rsid w:val="00025913"/>
    <w:rsid w:val="00025F3D"/>
    <w:rsid w:val="00026823"/>
    <w:rsid w:val="00026AB3"/>
    <w:rsid w:val="0002721D"/>
    <w:rsid w:val="00027C16"/>
    <w:rsid w:val="00030B93"/>
    <w:rsid w:val="00030CCE"/>
    <w:rsid w:val="00030EF0"/>
    <w:rsid w:val="0003298D"/>
    <w:rsid w:val="00032A1B"/>
    <w:rsid w:val="00032F35"/>
    <w:rsid w:val="0003382C"/>
    <w:rsid w:val="000344E0"/>
    <w:rsid w:val="0003502F"/>
    <w:rsid w:val="00036591"/>
    <w:rsid w:val="00037D29"/>
    <w:rsid w:val="000406DD"/>
    <w:rsid w:val="000420CB"/>
    <w:rsid w:val="000421C6"/>
    <w:rsid w:val="00044120"/>
    <w:rsid w:val="0004498E"/>
    <w:rsid w:val="00045414"/>
    <w:rsid w:val="000454B5"/>
    <w:rsid w:val="00045B49"/>
    <w:rsid w:val="00045D6E"/>
    <w:rsid w:val="00045E56"/>
    <w:rsid w:val="00046A95"/>
    <w:rsid w:val="000471C0"/>
    <w:rsid w:val="000472F7"/>
    <w:rsid w:val="00050FC9"/>
    <w:rsid w:val="000514A1"/>
    <w:rsid w:val="00052EA1"/>
    <w:rsid w:val="0005305E"/>
    <w:rsid w:val="00053806"/>
    <w:rsid w:val="00053A63"/>
    <w:rsid w:val="00054433"/>
    <w:rsid w:val="000548C5"/>
    <w:rsid w:val="000567FE"/>
    <w:rsid w:val="0005701C"/>
    <w:rsid w:val="00057D1F"/>
    <w:rsid w:val="0006087C"/>
    <w:rsid w:val="00061525"/>
    <w:rsid w:val="00061F6B"/>
    <w:rsid w:val="000621CD"/>
    <w:rsid w:val="00062C30"/>
    <w:rsid w:val="00062D35"/>
    <w:rsid w:val="000633C9"/>
    <w:rsid w:val="00065E04"/>
    <w:rsid w:val="000665CE"/>
    <w:rsid w:val="00066B57"/>
    <w:rsid w:val="00067828"/>
    <w:rsid w:val="000700B3"/>
    <w:rsid w:val="00070D23"/>
    <w:rsid w:val="00071104"/>
    <w:rsid w:val="00071BC7"/>
    <w:rsid w:val="00072FAA"/>
    <w:rsid w:val="000733CA"/>
    <w:rsid w:val="000748E2"/>
    <w:rsid w:val="00074C0A"/>
    <w:rsid w:val="00074F24"/>
    <w:rsid w:val="0007501B"/>
    <w:rsid w:val="000753C9"/>
    <w:rsid w:val="00075622"/>
    <w:rsid w:val="00075F1F"/>
    <w:rsid w:val="00075FD0"/>
    <w:rsid w:val="000764D0"/>
    <w:rsid w:val="000774CE"/>
    <w:rsid w:val="000777A9"/>
    <w:rsid w:val="00080FA0"/>
    <w:rsid w:val="00081420"/>
    <w:rsid w:val="000815A7"/>
    <w:rsid w:val="00081FD5"/>
    <w:rsid w:val="00082113"/>
    <w:rsid w:val="000823CC"/>
    <w:rsid w:val="00083289"/>
    <w:rsid w:val="00083A8B"/>
    <w:rsid w:val="00083A9E"/>
    <w:rsid w:val="00083BB4"/>
    <w:rsid w:val="00084C4E"/>
    <w:rsid w:val="00085CC6"/>
    <w:rsid w:val="00090862"/>
    <w:rsid w:val="0009089F"/>
    <w:rsid w:val="000908CC"/>
    <w:rsid w:val="000919A2"/>
    <w:rsid w:val="00092367"/>
    <w:rsid w:val="000929AB"/>
    <w:rsid w:val="00092EE6"/>
    <w:rsid w:val="00094A9A"/>
    <w:rsid w:val="000A10DF"/>
    <w:rsid w:val="000A196A"/>
    <w:rsid w:val="000A197A"/>
    <w:rsid w:val="000A3DEA"/>
    <w:rsid w:val="000A48B9"/>
    <w:rsid w:val="000A6DE4"/>
    <w:rsid w:val="000A6F9B"/>
    <w:rsid w:val="000A7414"/>
    <w:rsid w:val="000A7B77"/>
    <w:rsid w:val="000B0219"/>
    <w:rsid w:val="000B0D7A"/>
    <w:rsid w:val="000B0F13"/>
    <w:rsid w:val="000B17CA"/>
    <w:rsid w:val="000B1DED"/>
    <w:rsid w:val="000B39EB"/>
    <w:rsid w:val="000B4CB9"/>
    <w:rsid w:val="000B5CC7"/>
    <w:rsid w:val="000B68B1"/>
    <w:rsid w:val="000B7162"/>
    <w:rsid w:val="000B7598"/>
    <w:rsid w:val="000B768D"/>
    <w:rsid w:val="000B7940"/>
    <w:rsid w:val="000C30F2"/>
    <w:rsid w:val="000C4C21"/>
    <w:rsid w:val="000C53B3"/>
    <w:rsid w:val="000C53E1"/>
    <w:rsid w:val="000C5551"/>
    <w:rsid w:val="000C5AD2"/>
    <w:rsid w:val="000C5C6D"/>
    <w:rsid w:val="000C5E22"/>
    <w:rsid w:val="000C6549"/>
    <w:rsid w:val="000C6ED0"/>
    <w:rsid w:val="000C7FA3"/>
    <w:rsid w:val="000D09DF"/>
    <w:rsid w:val="000D150A"/>
    <w:rsid w:val="000D1D95"/>
    <w:rsid w:val="000D2A7F"/>
    <w:rsid w:val="000D2B1B"/>
    <w:rsid w:val="000D2BC8"/>
    <w:rsid w:val="000D3918"/>
    <w:rsid w:val="000D3CF2"/>
    <w:rsid w:val="000D474A"/>
    <w:rsid w:val="000D4E16"/>
    <w:rsid w:val="000D76F7"/>
    <w:rsid w:val="000E0715"/>
    <w:rsid w:val="000E1358"/>
    <w:rsid w:val="000E1CB4"/>
    <w:rsid w:val="000E2096"/>
    <w:rsid w:val="000E22B8"/>
    <w:rsid w:val="000E278A"/>
    <w:rsid w:val="000E2AD7"/>
    <w:rsid w:val="000E43C2"/>
    <w:rsid w:val="000E5626"/>
    <w:rsid w:val="000E601A"/>
    <w:rsid w:val="000E6830"/>
    <w:rsid w:val="000E6885"/>
    <w:rsid w:val="000E6CF2"/>
    <w:rsid w:val="000E73D1"/>
    <w:rsid w:val="000E7856"/>
    <w:rsid w:val="000E7A65"/>
    <w:rsid w:val="000E7B40"/>
    <w:rsid w:val="000E7E0A"/>
    <w:rsid w:val="000E7FAB"/>
    <w:rsid w:val="000F001F"/>
    <w:rsid w:val="000F14AE"/>
    <w:rsid w:val="000F1E04"/>
    <w:rsid w:val="000F2790"/>
    <w:rsid w:val="000F4A59"/>
    <w:rsid w:val="000F7646"/>
    <w:rsid w:val="00100CF7"/>
    <w:rsid w:val="00100EA5"/>
    <w:rsid w:val="00100EC7"/>
    <w:rsid w:val="00101B38"/>
    <w:rsid w:val="00101E5E"/>
    <w:rsid w:val="00102E18"/>
    <w:rsid w:val="00103111"/>
    <w:rsid w:val="00103798"/>
    <w:rsid w:val="00105353"/>
    <w:rsid w:val="001055FC"/>
    <w:rsid w:val="00105BDB"/>
    <w:rsid w:val="00105F7D"/>
    <w:rsid w:val="00106C3E"/>
    <w:rsid w:val="00107398"/>
    <w:rsid w:val="00107485"/>
    <w:rsid w:val="00110385"/>
    <w:rsid w:val="0011057B"/>
    <w:rsid w:val="0011063E"/>
    <w:rsid w:val="00110930"/>
    <w:rsid w:val="00110A43"/>
    <w:rsid w:val="0011142F"/>
    <w:rsid w:val="00112293"/>
    <w:rsid w:val="001123E7"/>
    <w:rsid w:val="00113374"/>
    <w:rsid w:val="00113452"/>
    <w:rsid w:val="00113881"/>
    <w:rsid w:val="00113F7B"/>
    <w:rsid w:val="00114155"/>
    <w:rsid w:val="001148D8"/>
    <w:rsid w:val="00115576"/>
    <w:rsid w:val="00117273"/>
    <w:rsid w:val="001206D4"/>
    <w:rsid w:val="00120DA1"/>
    <w:rsid w:val="00121CE6"/>
    <w:rsid w:val="001224E5"/>
    <w:rsid w:val="0012342F"/>
    <w:rsid w:val="00124CF6"/>
    <w:rsid w:val="00125FFD"/>
    <w:rsid w:val="001266B4"/>
    <w:rsid w:val="001266CF"/>
    <w:rsid w:val="00126BC9"/>
    <w:rsid w:val="0012728D"/>
    <w:rsid w:val="00127349"/>
    <w:rsid w:val="001312FC"/>
    <w:rsid w:val="00133868"/>
    <w:rsid w:val="00133C00"/>
    <w:rsid w:val="00133D25"/>
    <w:rsid w:val="0013450D"/>
    <w:rsid w:val="00135252"/>
    <w:rsid w:val="0013554C"/>
    <w:rsid w:val="00135685"/>
    <w:rsid w:val="00140B77"/>
    <w:rsid w:val="00140D53"/>
    <w:rsid w:val="00140E35"/>
    <w:rsid w:val="001421C3"/>
    <w:rsid w:val="00142211"/>
    <w:rsid w:val="0014303F"/>
    <w:rsid w:val="0014304F"/>
    <w:rsid w:val="0014490A"/>
    <w:rsid w:val="00145969"/>
    <w:rsid w:val="001464ED"/>
    <w:rsid w:val="00147969"/>
    <w:rsid w:val="00150168"/>
    <w:rsid w:val="0015026B"/>
    <w:rsid w:val="00150B62"/>
    <w:rsid w:val="001511D5"/>
    <w:rsid w:val="001528FE"/>
    <w:rsid w:val="00152EA3"/>
    <w:rsid w:val="00153023"/>
    <w:rsid w:val="001530A5"/>
    <w:rsid w:val="00153156"/>
    <w:rsid w:val="00153F1D"/>
    <w:rsid w:val="00154458"/>
    <w:rsid w:val="00154579"/>
    <w:rsid w:val="00154632"/>
    <w:rsid w:val="00154674"/>
    <w:rsid w:val="001549E0"/>
    <w:rsid w:val="001550EA"/>
    <w:rsid w:val="00155535"/>
    <w:rsid w:val="0015617A"/>
    <w:rsid w:val="00156B62"/>
    <w:rsid w:val="00160019"/>
    <w:rsid w:val="00160253"/>
    <w:rsid w:val="001629FE"/>
    <w:rsid w:val="0016355E"/>
    <w:rsid w:val="00163B12"/>
    <w:rsid w:val="00163EA1"/>
    <w:rsid w:val="001651D2"/>
    <w:rsid w:val="001669E4"/>
    <w:rsid w:val="00167438"/>
    <w:rsid w:val="0016765E"/>
    <w:rsid w:val="0016783D"/>
    <w:rsid w:val="00170EC9"/>
    <w:rsid w:val="0017168A"/>
    <w:rsid w:val="001717AB"/>
    <w:rsid w:val="00171E92"/>
    <w:rsid w:val="00172234"/>
    <w:rsid w:val="0017345E"/>
    <w:rsid w:val="0017393D"/>
    <w:rsid w:val="00174A5F"/>
    <w:rsid w:val="00174AB3"/>
    <w:rsid w:val="00174B3D"/>
    <w:rsid w:val="001761ED"/>
    <w:rsid w:val="0017647B"/>
    <w:rsid w:val="001765AF"/>
    <w:rsid w:val="0017662C"/>
    <w:rsid w:val="00177682"/>
    <w:rsid w:val="0018003A"/>
    <w:rsid w:val="001805E6"/>
    <w:rsid w:val="00180F97"/>
    <w:rsid w:val="00181EEC"/>
    <w:rsid w:val="001824D4"/>
    <w:rsid w:val="0018255E"/>
    <w:rsid w:val="001826D8"/>
    <w:rsid w:val="00184210"/>
    <w:rsid w:val="001866C0"/>
    <w:rsid w:val="00186F41"/>
    <w:rsid w:val="00187393"/>
    <w:rsid w:val="001904DC"/>
    <w:rsid w:val="0019066F"/>
    <w:rsid w:val="001913E7"/>
    <w:rsid w:val="001931CD"/>
    <w:rsid w:val="001950C1"/>
    <w:rsid w:val="001953E0"/>
    <w:rsid w:val="00195AF7"/>
    <w:rsid w:val="0019697F"/>
    <w:rsid w:val="0019718E"/>
    <w:rsid w:val="001972E8"/>
    <w:rsid w:val="001979D7"/>
    <w:rsid w:val="001A190B"/>
    <w:rsid w:val="001A1944"/>
    <w:rsid w:val="001A1B32"/>
    <w:rsid w:val="001A275C"/>
    <w:rsid w:val="001A3806"/>
    <w:rsid w:val="001A3B9A"/>
    <w:rsid w:val="001A4F95"/>
    <w:rsid w:val="001A54C3"/>
    <w:rsid w:val="001A60E1"/>
    <w:rsid w:val="001A65EC"/>
    <w:rsid w:val="001A67BC"/>
    <w:rsid w:val="001A6934"/>
    <w:rsid w:val="001A697D"/>
    <w:rsid w:val="001A6DCE"/>
    <w:rsid w:val="001A77A0"/>
    <w:rsid w:val="001A7F90"/>
    <w:rsid w:val="001B024F"/>
    <w:rsid w:val="001B03F2"/>
    <w:rsid w:val="001B04BB"/>
    <w:rsid w:val="001B05B5"/>
    <w:rsid w:val="001B07F6"/>
    <w:rsid w:val="001B0FDC"/>
    <w:rsid w:val="001B16D1"/>
    <w:rsid w:val="001B1CE4"/>
    <w:rsid w:val="001B1DBD"/>
    <w:rsid w:val="001B204E"/>
    <w:rsid w:val="001B38A3"/>
    <w:rsid w:val="001B38DF"/>
    <w:rsid w:val="001B4235"/>
    <w:rsid w:val="001B4EB8"/>
    <w:rsid w:val="001B57FC"/>
    <w:rsid w:val="001B6B08"/>
    <w:rsid w:val="001C00E6"/>
    <w:rsid w:val="001C024A"/>
    <w:rsid w:val="001C0405"/>
    <w:rsid w:val="001C251D"/>
    <w:rsid w:val="001C35BA"/>
    <w:rsid w:val="001C362C"/>
    <w:rsid w:val="001C3AC6"/>
    <w:rsid w:val="001C3DA4"/>
    <w:rsid w:val="001C4F06"/>
    <w:rsid w:val="001C5158"/>
    <w:rsid w:val="001C5184"/>
    <w:rsid w:val="001C594D"/>
    <w:rsid w:val="001C5D06"/>
    <w:rsid w:val="001C67DB"/>
    <w:rsid w:val="001C6E7B"/>
    <w:rsid w:val="001C781B"/>
    <w:rsid w:val="001C7B5C"/>
    <w:rsid w:val="001D04B5"/>
    <w:rsid w:val="001D0893"/>
    <w:rsid w:val="001D26D0"/>
    <w:rsid w:val="001D312E"/>
    <w:rsid w:val="001D3206"/>
    <w:rsid w:val="001D70F7"/>
    <w:rsid w:val="001D71BE"/>
    <w:rsid w:val="001E0430"/>
    <w:rsid w:val="001E175C"/>
    <w:rsid w:val="001E19D9"/>
    <w:rsid w:val="001E1BBF"/>
    <w:rsid w:val="001E213D"/>
    <w:rsid w:val="001E227C"/>
    <w:rsid w:val="001E2ED6"/>
    <w:rsid w:val="001E36B4"/>
    <w:rsid w:val="001E3710"/>
    <w:rsid w:val="001E37C0"/>
    <w:rsid w:val="001E427A"/>
    <w:rsid w:val="001E4547"/>
    <w:rsid w:val="001E4982"/>
    <w:rsid w:val="001E525A"/>
    <w:rsid w:val="001E654C"/>
    <w:rsid w:val="001E698B"/>
    <w:rsid w:val="001E78F2"/>
    <w:rsid w:val="001E7D75"/>
    <w:rsid w:val="001E7DBA"/>
    <w:rsid w:val="001E7E9D"/>
    <w:rsid w:val="001F0D6B"/>
    <w:rsid w:val="001F1498"/>
    <w:rsid w:val="001F1C9D"/>
    <w:rsid w:val="001F2450"/>
    <w:rsid w:val="001F3DF5"/>
    <w:rsid w:val="001F4A05"/>
    <w:rsid w:val="001F4BB1"/>
    <w:rsid w:val="001F6829"/>
    <w:rsid w:val="001F6999"/>
    <w:rsid w:val="001F6EBD"/>
    <w:rsid w:val="001F728F"/>
    <w:rsid w:val="001F771F"/>
    <w:rsid w:val="001F78E2"/>
    <w:rsid w:val="00200516"/>
    <w:rsid w:val="00200FBA"/>
    <w:rsid w:val="0020367F"/>
    <w:rsid w:val="00203EB9"/>
    <w:rsid w:val="002042F3"/>
    <w:rsid w:val="0020469A"/>
    <w:rsid w:val="002046ED"/>
    <w:rsid w:val="00205B87"/>
    <w:rsid w:val="00205D24"/>
    <w:rsid w:val="002063E1"/>
    <w:rsid w:val="00206505"/>
    <w:rsid w:val="00207E53"/>
    <w:rsid w:val="00207F99"/>
    <w:rsid w:val="002104E1"/>
    <w:rsid w:val="002111E6"/>
    <w:rsid w:val="00211215"/>
    <w:rsid w:val="002118E0"/>
    <w:rsid w:val="00213CD2"/>
    <w:rsid w:val="00214662"/>
    <w:rsid w:val="0021483C"/>
    <w:rsid w:val="002165D5"/>
    <w:rsid w:val="00216A10"/>
    <w:rsid w:val="002178F4"/>
    <w:rsid w:val="002179E8"/>
    <w:rsid w:val="002204B5"/>
    <w:rsid w:val="00220787"/>
    <w:rsid w:val="00220850"/>
    <w:rsid w:val="00220FAC"/>
    <w:rsid w:val="0022391B"/>
    <w:rsid w:val="00223F3E"/>
    <w:rsid w:val="0022423B"/>
    <w:rsid w:val="002250DF"/>
    <w:rsid w:val="0022554E"/>
    <w:rsid w:val="0023080E"/>
    <w:rsid w:val="0023084C"/>
    <w:rsid w:val="00230B57"/>
    <w:rsid w:val="00231123"/>
    <w:rsid w:val="00231358"/>
    <w:rsid w:val="00231E43"/>
    <w:rsid w:val="002324E7"/>
    <w:rsid w:val="00232E59"/>
    <w:rsid w:val="0023416D"/>
    <w:rsid w:val="0023458A"/>
    <w:rsid w:val="00234824"/>
    <w:rsid w:val="00234F8C"/>
    <w:rsid w:val="002352D0"/>
    <w:rsid w:val="00235737"/>
    <w:rsid w:val="002357DC"/>
    <w:rsid w:val="00235ED5"/>
    <w:rsid w:val="00236114"/>
    <w:rsid w:val="002367EF"/>
    <w:rsid w:val="0023760D"/>
    <w:rsid w:val="00237EE4"/>
    <w:rsid w:val="00240988"/>
    <w:rsid w:val="002409A8"/>
    <w:rsid w:val="00240D3E"/>
    <w:rsid w:val="0024149D"/>
    <w:rsid w:val="00241719"/>
    <w:rsid w:val="00242BD0"/>
    <w:rsid w:val="002441E1"/>
    <w:rsid w:val="002449DA"/>
    <w:rsid w:val="00244A5C"/>
    <w:rsid w:val="002450ED"/>
    <w:rsid w:val="00245CEB"/>
    <w:rsid w:val="00245DDC"/>
    <w:rsid w:val="002465B1"/>
    <w:rsid w:val="002465D2"/>
    <w:rsid w:val="002473C0"/>
    <w:rsid w:val="002501AC"/>
    <w:rsid w:val="002506EC"/>
    <w:rsid w:val="00250D13"/>
    <w:rsid w:val="002510A7"/>
    <w:rsid w:val="00251267"/>
    <w:rsid w:val="002515BD"/>
    <w:rsid w:val="00253765"/>
    <w:rsid w:val="002540C1"/>
    <w:rsid w:val="00256BF4"/>
    <w:rsid w:val="0026032E"/>
    <w:rsid w:val="00260F4C"/>
    <w:rsid w:val="00263C4C"/>
    <w:rsid w:val="002640B1"/>
    <w:rsid w:val="00264E12"/>
    <w:rsid w:val="0026509A"/>
    <w:rsid w:val="00266579"/>
    <w:rsid w:val="002667BA"/>
    <w:rsid w:val="0027017B"/>
    <w:rsid w:val="00270933"/>
    <w:rsid w:val="00270C3B"/>
    <w:rsid w:val="00271515"/>
    <w:rsid w:val="0027212A"/>
    <w:rsid w:val="00272771"/>
    <w:rsid w:val="00272CB0"/>
    <w:rsid w:val="00272E20"/>
    <w:rsid w:val="002747CE"/>
    <w:rsid w:val="00275079"/>
    <w:rsid w:val="00275330"/>
    <w:rsid w:val="00277151"/>
    <w:rsid w:val="00277399"/>
    <w:rsid w:val="00277C77"/>
    <w:rsid w:val="00280FCF"/>
    <w:rsid w:val="00281EAD"/>
    <w:rsid w:val="00282581"/>
    <w:rsid w:val="00282F2F"/>
    <w:rsid w:val="00283624"/>
    <w:rsid w:val="0028445F"/>
    <w:rsid w:val="00284653"/>
    <w:rsid w:val="002848E2"/>
    <w:rsid w:val="002851B2"/>
    <w:rsid w:val="002860D2"/>
    <w:rsid w:val="002911F7"/>
    <w:rsid w:val="00291FCB"/>
    <w:rsid w:val="00292980"/>
    <w:rsid w:val="00293EAC"/>
    <w:rsid w:val="00294595"/>
    <w:rsid w:val="0029502F"/>
    <w:rsid w:val="00295103"/>
    <w:rsid w:val="00295232"/>
    <w:rsid w:val="00295424"/>
    <w:rsid w:val="00295DDD"/>
    <w:rsid w:val="00296B99"/>
    <w:rsid w:val="00296F93"/>
    <w:rsid w:val="0029738F"/>
    <w:rsid w:val="00297495"/>
    <w:rsid w:val="002A0741"/>
    <w:rsid w:val="002A2BC6"/>
    <w:rsid w:val="002A30D8"/>
    <w:rsid w:val="002A4ADD"/>
    <w:rsid w:val="002A51E1"/>
    <w:rsid w:val="002A612E"/>
    <w:rsid w:val="002A6300"/>
    <w:rsid w:val="002A6EAE"/>
    <w:rsid w:val="002A7580"/>
    <w:rsid w:val="002B0037"/>
    <w:rsid w:val="002B047A"/>
    <w:rsid w:val="002B1997"/>
    <w:rsid w:val="002B3311"/>
    <w:rsid w:val="002B3DAB"/>
    <w:rsid w:val="002B43EE"/>
    <w:rsid w:val="002B53A0"/>
    <w:rsid w:val="002B6499"/>
    <w:rsid w:val="002B68A5"/>
    <w:rsid w:val="002B6AFD"/>
    <w:rsid w:val="002C030D"/>
    <w:rsid w:val="002C0834"/>
    <w:rsid w:val="002C09FC"/>
    <w:rsid w:val="002C22FF"/>
    <w:rsid w:val="002C2F6B"/>
    <w:rsid w:val="002C3A32"/>
    <w:rsid w:val="002C3CB3"/>
    <w:rsid w:val="002C3EA9"/>
    <w:rsid w:val="002C4A5F"/>
    <w:rsid w:val="002C4DA3"/>
    <w:rsid w:val="002C50BA"/>
    <w:rsid w:val="002C5CB8"/>
    <w:rsid w:val="002C6189"/>
    <w:rsid w:val="002C6438"/>
    <w:rsid w:val="002C6660"/>
    <w:rsid w:val="002C70C6"/>
    <w:rsid w:val="002C751D"/>
    <w:rsid w:val="002D19ED"/>
    <w:rsid w:val="002D3E4A"/>
    <w:rsid w:val="002D5341"/>
    <w:rsid w:val="002D6FEF"/>
    <w:rsid w:val="002D7DD3"/>
    <w:rsid w:val="002E0969"/>
    <w:rsid w:val="002E15AA"/>
    <w:rsid w:val="002E1D69"/>
    <w:rsid w:val="002E2D15"/>
    <w:rsid w:val="002E2F3F"/>
    <w:rsid w:val="002E3C4D"/>
    <w:rsid w:val="002E4222"/>
    <w:rsid w:val="002E4850"/>
    <w:rsid w:val="002E4E55"/>
    <w:rsid w:val="002E4FE6"/>
    <w:rsid w:val="002E5EA1"/>
    <w:rsid w:val="002E72F6"/>
    <w:rsid w:val="002E7FB2"/>
    <w:rsid w:val="002F0D4C"/>
    <w:rsid w:val="002F1534"/>
    <w:rsid w:val="002F1547"/>
    <w:rsid w:val="002F2E5C"/>
    <w:rsid w:val="002F2F52"/>
    <w:rsid w:val="002F2F74"/>
    <w:rsid w:val="002F33E2"/>
    <w:rsid w:val="002F346C"/>
    <w:rsid w:val="002F4177"/>
    <w:rsid w:val="002F4D15"/>
    <w:rsid w:val="002F653A"/>
    <w:rsid w:val="002F658B"/>
    <w:rsid w:val="002F6B97"/>
    <w:rsid w:val="002F6DDC"/>
    <w:rsid w:val="002F7558"/>
    <w:rsid w:val="00300CEA"/>
    <w:rsid w:val="003013C4"/>
    <w:rsid w:val="003019CF"/>
    <w:rsid w:val="00301FFF"/>
    <w:rsid w:val="003038D5"/>
    <w:rsid w:val="00304D8E"/>
    <w:rsid w:val="003052E4"/>
    <w:rsid w:val="0030746A"/>
    <w:rsid w:val="003076C8"/>
    <w:rsid w:val="00310559"/>
    <w:rsid w:val="00310A67"/>
    <w:rsid w:val="00310FF7"/>
    <w:rsid w:val="0031163B"/>
    <w:rsid w:val="0031386C"/>
    <w:rsid w:val="00313D95"/>
    <w:rsid w:val="00314107"/>
    <w:rsid w:val="0031438C"/>
    <w:rsid w:val="00314A27"/>
    <w:rsid w:val="003151F1"/>
    <w:rsid w:val="0031526E"/>
    <w:rsid w:val="00315C57"/>
    <w:rsid w:val="00315F35"/>
    <w:rsid w:val="003174E5"/>
    <w:rsid w:val="00317508"/>
    <w:rsid w:val="0031762B"/>
    <w:rsid w:val="00320BAB"/>
    <w:rsid w:val="003223D8"/>
    <w:rsid w:val="00322436"/>
    <w:rsid w:val="00322B14"/>
    <w:rsid w:val="00322F6B"/>
    <w:rsid w:val="00323060"/>
    <w:rsid w:val="003237F9"/>
    <w:rsid w:val="00323F2D"/>
    <w:rsid w:val="0032404B"/>
    <w:rsid w:val="00324151"/>
    <w:rsid w:val="0032444E"/>
    <w:rsid w:val="0032444F"/>
    <w:rsid w:val="00324E28"/>
    <w:rsid w:val="00331A40"/>
    <w:rsid w:val="00331E57"/>
    <w:rsid w:val="00331F73"/>
    <w:rsid w:val="00332C75"/>
    <w:rsid w:val="00332D92"/>
    <w:rsid w:val="00332F11"/>
    <w:rsid w:val="00334047"/>
    <w:rsid w:val="003340E8"/>
    <w:rsid w:val="003348F0"/>
    <w:rsid w:val="003362E1"/>
    <w:rsid w:val="00336DD3"/>
    <w:rsid w:val="003375A5"/>
    <w:rsid w:val="00340905"/>
    <w:rsid w:val="00341CBB"/>
    <w:rsid w:val="003421CC"/>
    <w:rsid w:val="0034233A"/>
    <w:rsid w:val="00342888"/>
    <w:rsid w:val="00342A0B"/>
    <w:rsid w:val="00343852"/>
    <w:rsid w:val="00343BF9"/>
    <w:rsid w:val="00343DA0"/>
    <w:rsid w:val="00345154"/>
    <w:rsid w:val="00345617"/>
    <w:rsid w:val="00345B22"/>
    <w:rsid w:val="00345DF2"/>
    <w:rsid w:val="00345F83"/>
    <w:rsid w:val="00346579"/>
    <w:rsid w:val="00351386"/>
    <w:rsid w:val="0035267F"/>
    <w:rsid w:val="00352B3C"/>
    <w:rsid w:val="003530C0"/>
    <w:rsid w:val="00353607"/>
    <w:rsid w:val="00354717"/>
    <w:rsid w:val="00355CB4"/>
    <w:rsid w:val="00355CF6"/>
    <w:rsid w:val="00355E59"/>
    <w:rsid w:val="0035786F"/>
    <w:rsid w:val="00357D06"/>
    <w:rsid w:val="00361129"/>
    <w:rsid w:val="00361CF8"/>
    <w:rsid w:val="003620A3"/>
    <w:rsid w:val="003621B1"/>
    <w:rsid w:val="003622DA"/>
    <w:rsid w:val="003640A7"/>
    <w:rsid w:val="00364BF3"/>
    <w:rsid w:val="00364C0C"/>
    <w:rsid w:val="0036542E"/>
    <w:rsid w:val="0036549D"/>
    <w:rsid w:val="003657A1"/>
    <w:rsid w:val="0036584A"/>
    <w:rsid w:val="00365AD9"/>
    <w:rsid w:val="00366894"/>
    <w:rsid w:val="00367934"/>
    <w:rsid w:val="00367959"/>
    <w:rsid w:val="003701C6"/>
    <w:rsid w:val="0037076A"/>
    <w:rsid w:val="00370790"/>
    <w:rsid w:val="003714BD"/>
    <w:rsid w:val="00373043"/>
    <w:rsid w:val="0037377C"/>
    <w:rsid w:val="00375AF0"/>
    <w:rsid w:val="003803CC"/>
    <w:rsid w:val="0038217F"/>
    <w:rsid w:val="00382233"/>
    <w:rsid w:val="00382EA6"/>
    <w:rsid w:val="00383FEA"/>
    <w:rsid w:val="003844CC"/>
    <w:rsid w:val="00385068"/>
    <w:rsid w:val="00385AA6"/>
    <w:rsid w:val="00385E2B"/>
    <w:rsid w:val="00386D14"/>
    <w:rsid w:val="00387A49"/>
    <w:rsid w:val="0039035B"/>
    <w:rsid w:val="00390C9D"/>
    <w:rsid w:val="00391A7A"/>
    <w:rsid w:val="0039208C"/>
    <w:rsid w:val="003922E2"/>
    <w:rsid w:val="003924A5"/>
    <w:rsid w:val="0039478C"/>
    <w:rsid w:val="00395C06"/>
    <w:rsid w:val="00395EFB"/>
    <w:rsid w:val="0039781C"/>
    <w:rsid w:val="003A0A75"/>
    <w:rsid w:val="003A1523"/>
    <w:rsid w:val="003A17BE"/>
    <w:rsid w:val="003A1A07"/>
    <w:rsid w:val="003A3206"/>
    <w:rsid w:val="003A3B37"/>
    <w:rsid w:val="003A3D43"/>
    <w:rsid w:val="003A47B4"/>
    <w:rsid w:val="003A5485"/>
    <w:rsid w:val="003A65B4"/>
    <w:rsid w:val="003A66D3"/>
    <w:rsid w:val="003A6B34"/>
    <w:rsid w:val="003A70C3"/>
    <w:rsid w:val="003A7252"/>
    <w:rsid w:val="003B11F4"/>
    <w:rsid w:val="003B136B"/>
    <w:rsid w:val="003B2395"/>
    <w:rsid w:val="003B25B0"/>
    <w:rsid w:val="003B27D3"/>
    <w:rsid w:val="003B35B3"/>
    <w:rsid w:val="003B4166"/>
    <w:rsid w:val="003B45A8"/>
    <w:rsid w:val="003B57D8"/>
    <w:rsid w:val="003B6A4C"/>
    <w:rsid w:val="003B74D1"/>
    <w:rsid w:val="003B7860"/>
    <w:rsid w:val="003C0B74"/>
    <w:rsid w:val="003C1338"/>
    <w:rsid w:val="003C2894"/>
    <w:rsid w:val="003C2A4E"/>
    <w:rsid w:val="003C3805"/>
    <w:rsid w:val="003C4789"/>
    <w:rsid w:val="003C51F7"/>
    <w:rsid w:val="003C572A"/>
    <w:rsid w:val="003C678F"/>
    <w:rsid w:val="003C6F56"/>
    <w:rsid w:val="003C75A1"/>
    <w:rsid w:val="003C7845"/>
    <w:rsid w:val="003C7878"/>
    <w:rsid w:val="003C7E23"/>
    <w:rsid w:val="003D03D0"/>
    <w:rsid w:val="003D1F0E"/>
    <w:rsid w:val="003D3F90"/>
    <w:rsid w:val="003D460E"/>
    <w:rsid w:val="003D4EB3"/>
    <w:rsid w:val="003D569B"/>
    <w:rsid w:val="003D63C7"/>
    <w:rsid w:val="003D70C6"/>
    <w:rsid w:val="003E040A"/>
    <w:rsid w:val="003E0A63"/>
    <w:rsid w:val="003E15D1"/>
    <w:rsid w:val="003E1BEF"/>
    <w:rsid w:val="003E1F29"/>
    <w:rsid w:val="003E3AC5"/>
    <w:rsid w:val="003E3E50"/>
    <w:rsid w:val="003E458D"/>
    <w:rsid w:val="003E49C8"/>
    <w:rsid w:val="003E4FD3"/>
    <w:rsid w:val="003E51B5"/>
    <w:rsid w:val="003E61F7"/>
    <w:rsid w:val="003E6341"/>
    <w:rsid w:val="003E77B5"/>
    <w:rsid w:val="003E7F66"/>
    <w:rsid w:val="003F0A0A"/>
    <w:rsid w:val="003F0C0B"/>
    <w:rsid w:val="003F15AF"/>
    <w:rsid w:val="003F21AB"/>
    <w:rsid w:val="003F2C97"/>
    <w:rsid w:val="003F2D36"/>
    <w:rsid w:val="003F2EAF"/>
    <w:rsid w:val="003F3C54"/>
    <w:rsid w:val="003F443C"/>
    <w:rsid w:val="003F462C"/>
    <w:rsid w:val="003F4EDB"/>
    <w:rsid w:val="003F5F9E"/>
    <w:rsid w:val="003F6A76"/>
    <w:rsid w:val="004001A7"/>
    <w:rsid w:val="004013BB"/>
    <w:rsid w:val="004020F3"/>
    <w:rsid w:val="00402114"/>
    <w:rsid w:val="0040228F"/>
    <w:rsid w:val="004043F8"/>
    <w:rsid w:val="004044E0"/>
    <w:rsid w:val="004049AE"/>
    <w:rsid w:val="00404BCA"/>
    <w:rsid w:val="00405D6A"/>
    <w:rsid w:val="00406B24"/>
    <w:rsid w:val="00406CB2"/>
    <w:rsid w:val="00407C66"/>
    <w:rsid w:val="00407CEE"/>
    <w:rsid w:val="0041056A"/>
    <w:rsid w:val="0041059D"/>
    <w:rsid w:val="00410A2A"/>
    <w:rsid w:val="00410ADF"/>
    <w:rsid w:val="00411415"/>
    <w:rsid w:val="004126B1"/>
    <w:rsid w:val="004128AF"/>
    <w:rsid w:val="00412CAD"/>
    <w:rsid w:val="00413723"/>
    <w:rsid w:val="0041394E"/>
    <w:rsid w:val="004139DC"/>
    <w:rsid w:val="0041656E"/>
    <w:rsid w:val="00416C55"/>
    <w:rsid w:val="00421D9B"/>
    <w:rsid w:val="004223A0"/>
    <w:rsid w:val="00423B32"/>
    <w:rsid w:val="00423E46"/>
    <w:rsid w:val="00424FCA"/>
    <w:rsid w:val="0042689F"/>
    <w:rsid w:val="00426D16"/>
    <w:rsid w:val="00426ECE"/>
    <w:rsid w:val="00427D5E"/>
    <w:rsid w:val="004307AC"/>
    <w:rsid w:val="00431085"/>
    <w:rsid w:val="00432079"/>
    <w:rsid w:val="00432CA3"/>
    <w:rsid w:val="00432EA9"/>
    <w:rsid w:val="0043446F"/>
    <w:rsid w:val="004345F7"/>
    <w:rsid w:val="0043494F"/>
    <w:rsid w:val="00434A37"/>
    <w:rsid w:val="00435AC7"/>
    <w:rsid w:val="0043665B"/>
    <w:rsid w:val="00436F07"/>
    <w:rsid w:val="00440B48"/>
    <w:rsid w:val="004419B1"/>
    <w:rsid w:val="0044255A"/>
    <w:rsid w:val="00443866"/>
    <w:rsid w:val="00444919"/>
    <w:rsid w:val="00444B5F"/>
    <w:rsid w:val="00444C4B"/>
    <w:rsid w:val="00445169"/>
    <w:rsid w:val="00446E84"/>
    <w:rsid w:val="00447040"/>
    <w:rsid w:val="004471F4"/>
    <w:rsid w:val="004477BA"/>
    <w:rsid w:val="00447E21"/>
    <w:rsid w:val="00451707"/>
    <w:rsid w:val="00451BBD"/>
    <w:rsid w:val="00452CEF"/>
    <w:rsid w:val="0045310F"/>
    <w:rsid w:val="0045316A"/>
    <w:rsid w:val="004538FE"/>
    <w:rsid w:val="00453BF0"/>
    <w:rsid w:val="00454F23"/>
    <w:rsid w:val="004554C6"/>
    <w:rsid w:val="00455AF4"/>
    <w:rsid w:val="00455F4F"/>
    <w:rsid w:val="004563AE"/>
    <w:rsid w:val="00456B85"/>
    <w:rsid w:val="00456CD1"/>
    <w:rsid w:val="0045704C"/>
    <w:rsid w:val="004600F6"/>
    <w:rsid w:val="00460296"/>
    <w:rsid w:val="00461489"/>
    <w:rsid w:val="00461677"/>
    <w:rsid w:val="004617F4"/>
    <w:rsid w:val="00462728"/>
    <w:rsid w:val="00463716"/>
    <w:rsid w:val="00463948"/>
    <w:rsid w:val="00463A93"/>
    <w:rsid w:val="00464673"/>
    <w:rsid w:val="004648C3"/>
    <w:rsid w:val="00465B58"/>
    <w:rsid w:val="00465C61"/>
    <w:rsid w:val="004661FE"/>
    <w:rsid w:val="0046750D"/>
    <w:rsid w:val="0046777B"/>
    <w:rsid w:val="004705EF"/>
    <w:rsid w:val="004710B2"/>
    <w:rsid w:val="00471371"/>
    <w:rsid w:val="00472064"/>
    <w:rsid w:val="00472BE8"/>
    <w:rsid w:val="0047303F"/>
    <w:rsid w:val="00473830"/>
    <w:rsid w:val="00475DB6"/>
    <w:rsid w:val="00476514"/>
    <w:rsid w:val="00477AC6"/>
    <w:rsid w:val="00480552"/>
    <w:rsid w:val="00480655"/>
    <w:rsid w:val="0048204C"/>
    <w:rsid w:val="0048279C"/>
    <w:rsid w:val="00482902"/>
    <w:rsid w:val="00483516"/>
    <w:rsid w:val="00483CB2"/>
    <w:rsid w:val="00483EEC"/>
    <w:rsid w:val="004844D0"/>
    <w:rsid w:val="004845D7"/>
    <w:rsid w:val="004847E2"/>
    <w:rsid w:val="00484E89"/>
    <w:rsid w:val="004851CA"/>
    <w:rsid w:val="00485272"/>
    <w:rsid w:val="004857C9"/>
    <w:rsid w:val="00485E48"/>
    <w:rsid w:val="00485F14"/>
    <w:rsid w:val="004870FB"/>
    <w:rsid w:val="004872C8"/>
    <w:rsid w:val="00487FEC"/>
    <w:rsid w:val="00492478"/>
    <w:rsid w:val="00492AD0"/>
    <w:rsid w:val="0049342A"/>
    <w:rsid w:val="00493BB0"/>
    <w:rsid w:val="0049400A"/>
    <w:rsid w:val="00494B38"/>
    <w:rsid w:val="00494C3B"/>
    <w:rsid w:val="00495477"/>
    <w:rsid w:val="00495588"/>
    <w:rsid w:val="00496281"/>
    <w:rsid w:val="004A0656"/>
    <w:rsid w:val="004A1966"/>
    <w:rsid w:val="004A21EA"/>
    <w:rsid w:val="004A25B3"/>
    <w:rsid w:val="004A2EB7"/>
    <w:rsid w:val="004A3267"/>
    <w:rsid w:val="004A351F"/>
    <w:rsid w:val="004A399A"/>
    <w:rsid w:val="004A41D0"/>
    <w:rsid w:val="004A4B27"/>
    <w:rsid w:val="004A4CFA"/>
    <w:rsid w:val="004A4FC6"/>
    <w:rsid w:val="004A5554"/>
    <w:rsid w:val="004A6031"/>
    <w:rsid w:val="004A6F87"/>
    <w:rsid w:val="004A7797"/>
    <w:rsid w:val="004B271A"/>
    <w:rsid w:val="004B2798"/>
    <w:rsid w:val="004B2B76"/>
    <w:rsid w:val="004B31CE"/>
    <w:rsid w:val="004B36DA"/>
    <w:rsid w:val="004B3B6E"/>
    <w:rsid w:val="004B3C03"/>
    <w:rsid w:val="004B42E8"/>
    <w:rsid w:val="004B4E34"/>
    <w:rsid w:val="004B4F6C"/>
    <w:rsid w:val="004B5B87"/>
    <w:rsid w:val="004B61F7"/>
    <w:rsid w:val="004B6203"/>
    <w:rsid w:val="004B7EEF"/>
    <w:rsid w:val="004C03E2"/>
    <w:rsid w:val="004C0499"/>
    <w:rsid w:val="004C1362"/>
    <w:rsid w:val="004C1C80"/>
    <w:rsid w:val="004C222F"/>
    <w:rsid w:val="004C31EB"/>
    <w:rsid w:val="004C32DF"/>
    <w:rsid w:val="004C3B63"/>
    <w:rsid w:val="004C5633"/>
    <w:rsid w:val="004C5817"/>
    <w:rsid w:val="004C5E0E"/>
    <w:rsid w:val="004C5E8C"/>
    <w:rsid w:val="004C66AF"/>
    <w:rsid w:val="004C6E3C"/>
    <w:rsid w:val="004C7DB7"/>
    <w:rsid w:val="004D0414"/>
    <w:rsid w:val="004D1BA6"/>
    <w:rsid w:val="004D270F"/>
    <w:rsid w:val="004D35F7"/>
    <w:rsid w:val="004D3E4C"/>
    <w:rsid w:val="004D44EE"/>
    <w:rsid w:val="004D5E31"/>
    <w:rsid w:val="004E1FB4"/>
    <w:rsid w:val="004E2C70"/>
    <w:rsid w:val="004E3CB2"/>
    <w:rsid w:val="004E414D"/>
    <w:rsid w:val="004E6609"/>
    <w:rsid w:val="004E6F0F"/>
    <w:rsid w:val="004E6FF4"/>
    <w:rsid w:val="004E7524"/>
    <w:rsid w:val="004E7894"/>
    <w:rsid w:val="004F0816"/>
    <w:rsid w:val="004F101E"/>
    <w:rsid w:val="004F4CB0"/>
    <w:rsid w:val="004F55D7"/>
    <w:rsid w:val="004F5609"/>
    <w:rsid w:val="004F6FE3"/>
    <w:rsid w:val="004F7733"/>
    <w:rsid w:val="004F7CF1"/>
    <w:rsid w:val="0050045B"/>
    <w:rsid w:val="00500620"/>
    <w:rsid w:val="00500905"/>
    <w:rsid w:val="00500CDC"/>
    <w:rsid w:val="00500ED2"/>
    <w:rsid w:val="005019DD"/>
    <w:rsid w:val="00501F8B"/>
    <w:rsid w:val="00501F9C"/>
    <w:rsid w:val="005028FB"/>
    <w:rsid w:val="00503FA6"/>
    <w:rsid w:val="00505D93"/>
    <w:rsid w:val="005060C9"/>
    <w:rsid w:val="0050622D"/>
    <w:rsid w:val="00507553"/>
    <w:rsid w:val="00507C4E"/>
    <w:rsid w:val="00507DE4"/>
    <w:rsid w:val="00507E0A"/>
    <w:rsid w:val="00511E15"/>
    <w:rsid w:val="00511F35"/>
    <w:rsid w:val="0051255D"/>
    <w:rsid w:val="005139D4"/>
    <w:rsid w:val="00515065"/>
    <w:rsid w:val="00515508"/>
    <w:rsid w:val="00515646"/>
    <w:rsid w:val="00515BB4"/>
    <w:rsid w:val="00515DE8"/>
    <w:rsid w:val="0051629C"/>
    <w:rsid w:val="0052084C"/>
    <w:rsid w:val="0052112C"/>
    <w:rsid w:val="005214CB"/>
    <w:rsid w:val="00521859"/>
    <w:rsid w:val="00521B07"/>
    <w:rsid w:val="0052245F"/>
    <w:rsid w:val="00523E1D"/>
    <w:rsid w:val="0052416B"/>
    <w:rsid w:val="00526F9D"/>
    <w:rsid w:val="005272F3"/>
    <w:rsid w:val="00527759"/>
    <w:rsid w:val="00527CDA"/>
    <w:rsid w:val="00531374"/>
    <w:rsid w:val="00532BB6"/>
    <w:rsid w:val="005335F4"/>
    <w:rsid w:val="005337C7"/>
    <w:rsid w:val="00534460"/>
    <w:rsid w:val="005363C4"/>
    <w:rsid w:val="00536A70"/>
    <w:rsid w:val="00537B2F"/>
    <w:rsid w:val="0054084A"/>
    <w:rsid w:val="00540AE2"/>
    <w:rsid w:val="00541BAE"/>
    <w:rsid w:val="005421D6"/>
    <w:rsid w:val="00542528"/>
    <w:rsid w:val="00543457"/>
    <w:rsid w:val="00543606"/>
    <w:rsid w:val="00543DA8"/>
    <w:rsid w:val="00544645"/>
    <w:rsid w:val="00544FC0"/>
    <w:rsid w:val="00545D26"/>
    <w:rsid w:val="00545FAF"/>
    <w:rsid w:val="0054639F"/>
    <w:rsid w:val="00547D71"/>
    <w:rsid w:val="00547EA3"/>
    <w:rsid w:val="00547ECC"/>
    <w:rsid w:val="0055020D"/>
    <w:rsid w:val="00550724"/>
    <w:rsid w:val="0055118E"/>
    <w:rsid w:val="00553637"/>
    <w:rsid w:val="00555276"/>
    <w:rsid w:val="005553A9"/>
    <w:rsid w:val="005561A7"/>
    <w:rsid w:val="00557CCD"/>
    <w:rsid w:val="0056091E"/>
    <w:rsid w:val="0056112B"/>
    <w:rsid w:val="005631D9"/>
    <w:rsid w:val="00563990"/>
    <w:rsid w:val="00564047"/>
    <w:rsid w:val="005643A0"/>
    <w:rsid w:val="005644BA"/>
    <w:rsid w:val="0056519D"/>
    <w:rsid w:val="00565484"/>
    <w:rsid w:val="00565FBC"/>
    <w:rsid w:val="00566D92"/>
    <w:rsid w:val="00566EDB"/>
    <w:rsid w:val="00567A20"/>
    <w:rsid w:val="005708E5"/>
    <w:rsid w:val="00570CD1"/>
    <w:rsid w:val="00571610"/>
    <w:rsid w:val="0057277C"/>
    <w:rsid w:val="00572FFF"/>
    <w:rsid w:val="005735C0"/>
    <w:rsid w:val="00573A21"/>
    <w:rsid w:val="00574BDC"/>
    <w:rsid w:val="00575044"/>
    <w:rsid w:val="00575E88"/>
    <w:rsid w:val="0057681B"/>
    <w:rsid w:val="00577D67"/>
    <w:rsid w:val="005804CD"/>
    <w:rsid w:val="0058152F"/>
    <w:rsid w:val="0058284C"/>
    <w:rsid w:val="005831F2"/>
    <w:rsid w:val="00583959"/>
    <w:rsid w:val="00583D77"/>
    <w:rsid w:val="00583E61"/>
    <w:rsid w:val="00584BEC"/>
    <w:rsid w:val="0058577D"/>
    <w:rsid w:val="00585920"/>
    <w:rsid w:val="00585A45"/>
    <w:rsid w:val="0058642C"/>
    <w:rsid w:val="0058731E"/>
    <w:rsid w:val="00587522"/>
    <w:rsid w:val="00587E47"/>
    <w:rsid w:val="005907E4"/>
    <w:rsid w:val="00590D54"/>
    <w:rsid w:val="0059138A"/>
    <w:rsid w:val="0059160C"/>
    <w:rsid w:val="0059253D"/>
    <w:rsid w:val="00593F9E"/>
    <w:rsid w:val="00594526"/>
    <w:rsid w:val="00595659"/>
    <w:rsid w:val="005958E9"/>
    <w:rsid w:val="00596F50"/>
    <w:rsid w:val="00597E30"/>
    <w:rsid w:val="005A11B5"/>
    <w:rsid w:val="005A13F4"/>
    <w:rsid w:val="005A1E84"/>
    <w:rsid w:val="005A295C"/>
    <w:rsid w:val="005A2983"/>
    <w:rsid w:val="005A2E88"/>
    <w:rsid w:val="005A3D81"/>
    <w:rsid w:val="005A3F93"/>
    <w:rsid w:val="005A5392"/>
    <w:rsid w:val="005A589E"/>
    <w:rsid w:val="005A5ED9"/>
    <w:rsid w:val="005B00FD"/>
    <w:rsid w:val="005B03F1"/>
    <w:rsid w:val="005B12B7"/>
    <w:rsid w:val="005B26A4"/>
    <w:rsid w:val="005B2940"/>
    <w:rsid w:val="005B2EF9"/>
    <w:rsid w:val="005B4C7E"/>
    <w:rsid w:val="005B70BE"/>
    <w:rsid w:val="005B7815"/>
    <w:rsid w:val="005C02E9"/>
    <w:rsid w:val="005C08DF"/>
    <w:rsid w:val="005C1E02"/>
    <w:rsid w:val="005C227C"/>
    <w:rsid w:val="005C2F95"/>
    <w:rsid w:val="005C31FE"/>
    <w:rsid w:val="005C439D"/>
    <w:rsid w:val="005C49AF"/>
    <w:rsid w:val="005C49BF"/>
    <w:rsid w:val="005C5C7A"/>
    <w:rsid w:val="005C6479"/>
    <w:rsid w:val="005C700C"/>
    <w:rsid w:val="005D1346"/>
    <w:rsid w:val="005D25FE"/>
    <w:rsid w:val="005D3B75"/>
    <w:rsid w:val="005D4632"/>
    <w:rsid w:val="005D4D85"/>
    <w:rsid w:val="005D521C"/>
    <w:rsid w:val="005D5D22"/>
    <w:rsid w:val="005D5E47"/>
    <w:rsid w:val="005D5FA6"/>
    <w:rsid w:val="005D670D"/>
    <w:rsid w:val="005D6B62"/>
    <w:rsid w:val="005D6BE0"/>
    <w:rsid w:val="005E1198"/>
    <w:rsid w:val="005E2F73"/>
    <w:rsid w:val="005E359F"/>
    <w:rsid w:val="005E36BD"/>
    <w:rsid w:val="005E3AE4"/>
    <w:rsid w:val="005E4ABA"/>
    <w:rsid w:val="005E50BA"/>
    <w:rsid w:val="005E50D2"/>
    <w:rsid w:val="005E5984"/>
    <w:rsid w:val="005E611B"/>
    <w:rsid w:val="005E7992"/>
    <w:rsid w:val="005F0BC4"/>
    <w:rsid w:val="005F11BD"/>
    <w:rsid w:val="005F289D"/>
    <w:rsid w:val="005F2DD4"/>
    <w:rsid w:val="005F31ED"/>
    <w:rsid w:val="005F3249"/>
    <w:rsid w:val="005F3854"/>
    <w:rsid w:val="005F3C8B"/>
    <w:rsid w:val="005F3DE2"/>
    <w:rsid w:val="005F40FA"/>
    <w:rsid w:val="005F4B1E"/>
    <w:rsid w:val="005F4DEB"/>
    <w:rsid w:val="005F6BC4"/>
    <w:rsid w:val="005F7332"/>
    <w:rsid w:val="00601285"/>
    <w:rsid w:val="00601B84"/>
    <w:rsid w:val="00602702"/>
    <w:rsid w:val="006041F8"/>
    <w:rsid w:val="006052A5"/>
    <w:rsid w:val="006053EE"/>
    <w:rsid w:val="0060584E"/>
    <w:rsid w:val="0060651D"/>
    <w:rsid w:val="00610D7F"/>
    <w:rsid w:val="00610EBE"/>
    <w:rsid w:val="00611560"/>
    <w:rsid w:val="00611ABA"/>
    <w:rsid w:val="00611BF8"/>
    <w:rsid w:val="0061249A"/>
    <w:rsid w:val="006124E4"/>
    <w:rsid w:val="00612B69"/>
    <w:rsid w:val="00612BE4"/>
    <w:rsid w:val="00612D76"/>
    <w:rsid w:val="00613761"/>
    <w:rsid w:val="00614919"/>
    <w:rsid w:val="00614EA7"/>
    <w:rsid w:val="00615112"/>
    <w:rsid w:val="006155D5"/>
    <w:rsid w:val="00616E44"/>
    <w:rsid w:val="00617187"/>
    <w:rsid w:val="006201AA"/>
    <w:rsid w:val="0062086D"/>
    <w:rsid w:val="006215D9"/>
    <w:rsid w:val="0062319D"/>
    <w:rsid w:val="00623FA3"/>
    <w:rsid w:val="00624D08"/>
    <w:rsid w:val="00625127"/>
    <w:rsid w:val="00625DB5"/>
    <w:rsid w:val="00626154"/>
    <w:rsid w:val="00627F14"/>
    <w:rsid w:val="00630168"/>
    <w:rsid w:val="0063138D"/>
    <w:rsid w:val="006319EC"/>
    <w:rsid w:val="006334EF"/>
    <w:rsid w:val="006347FC"/>
    <w:rsid w:val="00634EA2"/>
    <w:rsid w:val="006350D3"/>
    <w:rsid w:val="00635154"/>
    <w:rsid w:val="00635DB1"/>
    <w:rsid w:val="00635EFA"/>
    <w:rsid w:val="006364FD"/>
    <w:rsid w:val="006371B4"/>
    <w:rsid w:val="00637CE1"/>
    <w:rsid w:val="00637D02"/>
    <w:rsid w:val="00637D2E"/>
    <w:rsid w:val="0064085A"/>
    <w:rsid w:val="00640B13"/>
    <w:rsid w:val="006414F4"/>
    <w:rsid w:val="00641A69"/>
    <w:rsid w:val="00641E42"/>
    <w:rsid w:val="00641F3D"/>
    <w:rsid w:val="006435BE"/>
    <w:rsid w:val="0064599B"/>
    <w:rsid w:val="00645C0F"/>
    <w:rsid w:val="00650802"/>
    <w:rsid w:val="00651083"/>
    <w:rsid w:val="0065155D"/>
    <w:rsid w:val="00652296"/>
    <w:rsid w:val="0065248F"/>
    <w:rsid w:val="006526B7"/>
    <w:rsid w:val="00653278"/>
    <w:rsid w:val="00653393"/>
    <w:rsid w:val="00653E54"/>
    <w:rsid w:val="00653E63"/>
    <w:rsid w:val="00653F2E"/>
    <w:rsid w:val="006545A3"/>
    <w:rsid w:val="00654756"/>
    <w:rsid w:val="00656314"/>
    <w:rsid w:val="006566AC"/>
    <w:rsid w:val="00656890"/>
    <w:rsid w:val="0065723E"/>
    <w:rsid w:val="00657319"/>
    <w:rsid w:val="00657B1E"/>
    <w:rsid w:val="006627EA"/>
    <w:rsid w:val="00663143"/>
    <w:rsid w:val="00663D68"/>
    <w:rsid w:val="00663DAF"/>
    <w:rsid w:val="00663F2D"/>
    <w:rsid w:val="00664123"/>
    <w:rsid w:val="00664494"/>
    <w:rsid w:val="00665D13"/>
    <w:rsid w:val="006671B2"/>
    <w:rsid w:val="00670DC3"/>
    <w:rsid w:val="00672883"/>
    <w:rsid w:val="00672891"/>
    <w:rsid w:val="0067343D"/>
    <w:rsid w:val="00673B49"/>
    <w:rsid w:val="00673F3F"/>
    <w:rsid w:val="00673F7C"/>
    <w:rsid w:val="00673FBE"/>
    <w:rsid w:val="00674D8F"/>
    <w:rsid w:val="0067724A"/>
    <w:rsid w:val="0068019A"/>
    <w:rsid w:val="006801B0"/>
    <w:rsid w:val="006817EE"/>
    <w:rsid w:val="0068228A"/>
    <w:rsid w:val="006823B5"/>
    <w:rsid w:val="00683545"/>
    <w:rsid w:val="00684634"/>
    <w:rsid w:val="006851A5"/>
    <w:rsid w:val="0068580B"/>
    <w:rsid w:val="00685F55"/>
    <w:rsid w:val="00686EB5"/>
    <w:rsid w:val="00687DE0"/>
    <w:rsid w:val="00690284"/>
    <w:rsid w:val="00691C2F"/>
    <w:rsid w:val="00692C11"/>
    <w:rsid w:val="006931A5"/>
    <w:rsid w:val="0069418F"/>
    <w:rsid w:val="00694774"/>
    <w:rsid w:val="00695399"/>
    <w:rsid w:val="0069689D"/>
    <w:rsid w:val="00697278"/>
    <w:rsid w:val="00697355"/>
    <w:rsid w:val="00697E2E"/>
    <w:rsid w:val="006A0391"/>
    <w:rsid w:val="006A0A80"/>
    <w:rsid w:val="006A0CA1"/>
    <w:rsid w:val="006A0E9E"/>
    <w:rsid w:val="006A16B8"/>
    <w:rsid w:val="006A16F2"/>
    <w:rsid w:val="006A46AD"/>
    <w:rsid w:val="006A50F2"/>
    <w:rsid w:val="006A5954"/>
    <w:rsid w:val="006A5B5C"/>
    <w:rsid w:val="006B0240"/>
    <w:rsid w:val="006B12B4"/>
    <w:rsid w:val="006B15AE"/>
    <w:rsid w:val="006B24F1"/>
    <w:rsid w:val="006B3305"/>
    <w:rsid w:val="006B3456"/>
    <w:rsid w:val="006B36D3"/>
    <w:rsid w:val="006B42EE"/>
    <w:rsid w:val="006B445F"/>
    <w:rsid w:val="006B6D8C"/>
    <w:rsid w:val="006B6FD3"/>
    <w:rsid w:val="006B7855"/>
    <w:rsid w:val="006C176C"/>
    <w:rsid w:val="006C2EDA"/>
    <w:rsid w:val="006C417F"/>
    <w:rsid w:val="006C4660"/>
    <w:rsid w:val="006C4FAE"/>
    <w:rsid w:val="006C5311"/>
    <w:rsid w:val="006C5785"/>
    <w:rsid w:val="006C6504"/>
    <w:rsid w:val="006C6572"/>
    <w:rsid w:val="006C75C9"/>
    <w:rsid w:val="006C7E3D"/>
    <w:rsid w:val="006D05AE"/>
    <w:rsid w:val="006D0A37"/>
    <w:rsid w:val="006D1058"/>
    <w:rsid w:val="006D136B"/>
    <w:rsid w:val="006D1407"/>
    <w:rsid w:val="006D180F"/>
    <w:rsid w:val="006D18F6"/>
    <w:rsid w:val="006D2D4F"/>
    <w:rsid w:val="006D3249"/>
    <w:rsid w:val="006D3512"/>
    <w:rsid w:val="006D3F20"/>
    <w:rsid w:val="006D45CC"/>
    <w:rsid w:val="006D4826"/>
    <w:rsid w:val="006D48AE"/>
    <w:rsid w:val="006D4E9B"/>
    <w:rsid w:val="006D524B"/>
    <w:rsid w:val="006D59AA"/>
    <w:rsid w:val="006D5EEE"/>
    <w:rsid w:val="006D7993"/>
    <w:rsid w:val="006D7E72"/>
    <w:rsid w:val="006E0469"/>
    <w:rsid w:val="006E0F2A"/>
    <w:rsid w:val="006E1B09"/>
    <w:rsid w:val="006E1C19"/>
    <w:rsid w:val="006E37E9"/>
    <w:rsid w:val="006E3978"/>
    <w:rsid w:val="006E4299"/>
    <w:rsid w:val="006E43E2"/>
    <w:rsid w:val="006E479D"/>
    <w:rsid w:val="006E485D"/>
    <w:rsid w:val="006E4B39"/>
    <w:rsid w:val="006E5A90"/>
    <w:rsid w:val="006E5DE8"/>
    <w:rsid w:val="006E5FF6"/>
    <w:rsid w:val="006E75E5"/>
    <w:rsid w:val="006E784B"/>
    <w:rsid w:val="006E7932"/>
    <w:rsid w:val="006F00B9"/>
    <w:rsid w:val="006F0E79"/>
    <w:rsid w:val="006F17E1"/>
    <w:rsid w:val="006F2270"/>
    <w:rsid w:val="006F2A13"/>
    <w:rsid w:val="006F517D"/>
    <w:rsid w:val="006F75F9"/>
    <w:rsid w:val="007005F9"/>
    <w:rsid w:val="00701408"/>
    <w:rsid w:val="00701E78"/>
    <w:rsid w:val="0070229E"/>
    <w:rsid w:val="0070234E"/>
    <w:rsid w:val="00702DB2"/>
    <w:rsid w:val="00702FD8"/>
    <w:rsid w:val="00703457"/>
    <w:rsid w:val="007036EE"/>
    <w:rsid w:val="00703EE0"/>
    <w:rsid w:val="007043CD"/>
    <w:rsid w:val="0070480F"/>
    <w:rsid w:val="0070542A"/>
    <w:rsid w:val="00706D33"/>
    <w:rsid w:val="00707208"/>
    <w:rsid w:val="0070725A"/>
    <w:rsid w:val="00707704"/>
    <w:rsid w:val="00707976"/>
    <w:rsid w:val="00707D9B"/>
    <w:rsid w:val="007105F0"/>
    <w:rsid w:val="00710826"/>
    <w:rsid w:val="00712CE5"/>
    <w:rsid w:val="00714C6C"/>
    <w:rsid w:val="00714EF2"/>
    <w:rsid w:val="007157BB"/>
    <w:rsid w:val="00716975"/>
    <w:rsid w:val="00716A23"/>
    <w:rsid w:val="00717C74"/>
    <w:rsid w:val="007210B6"/>
    <w:rsid w:val="007220AE"/>
    <w:rsid w:val="007235D2"/>
    <w:rsid w:val="00724339"/>
    <w:rsid w:val="007249C1"/>
    <w:rsid w:val="00724B37"/>
    <w:rsid w:val="007254C8"/>
    <w:rsid w:val="00725AA8"/>
    <w:rsid w:val="00725B8F"/>
    <w:rsid w:val="00725D8B"/>
    <w:rsid w:val="007262BF"/>
    <w:rsid w:val="007273EE"/>
    <w:rsid w:val="00727A7C"/>
    <w:rsid w:val="00727BCD"/>
    <w:rsid w:val="007315A5"/>
    <w:rsid w:val="00731DAC"/>
    <w:rsid w:val="00733C13"/>
    <w:rsid w:val="00734F3F"/>
    <w:rsid w:val="00735DAE"/>
    <w:rsid w:val="007366F7"/>
    <w:rsid w:val="007374FC"/>
    <w:rsid w:val="00737B13"/>
    <w:rsid w:val="00737CDB"/>
    <w:rsid w:val="0074079B"/>
    <w:rsid w:val="0074115E"/>
    <w:rsid w:val="00741663"/>
    <w:rsid w:val="00741994"/>
    <w:rsid w:val="00742E02"/>
    <w:rsid w:val="00743312"/>
    <w:rsid w:val="00743D92"/>
    <w:rsid w:val="007457E9"/>
    <w:rsid w:val="00746001"/>
    <w:rsid w:val="00746AC4"/>
    <w:rsid w:val="00747958"/>
    <w:rsid w:val="00747EDE"/>
    <w:rsid w:val="00750C3B"/>
    <w:rsid w:val="00751869"/>
    <w:rsid w:val="00751EC3"/>
    <w:rsid w:val="007528D6"/>
    <w:rsid w:val="00753E0C"/>
    <w:rsid w:val="007553A9"/>
    <w:rsid w:val="007569EA"/>
    <w:rsid w:val="00756EBB"/>
    <w:rsid w:val="007609D6"/>
    <w:rsid w:val="007609D7"/>
    <w:rsid w:val="007615DB"/>
    <w:rsid w:val="00762E48"/>
    <w:rsid w:val="00762E9A"/>
    <w:rsid w:val="007632D8"/>
    <w:rsid w:val="00763C20"/>
    <w:rsid w:val="00764389"/>
    <w:rsid w:val="00764711"/>
    <w:rsid w:val="00764A7C"/>
    <w:rsid w:val="00765A8A"/>
    <w:rsid w:val="007679A2"/>
    <w:rsid w:val="00770645"/>
    <w:rsid w:val="00770D26"/>
    <w:rsid w:val="00770EFE"/>
    <w:rsid w:val="007715BE"/>
    <w:rsid w:val="00772097"/>
    <w:rsid w:val="007727C8"/>
    <w:rsid w:val="00774446"/>
    <w:rsid w:val="007763DE"/>
    <w:rsid w:val="00776950"/>
    <w:rsid w:val="007779A8"/>
    <w:rsid w:val="00781B17"/>
    <w:rsid w:val="00781C1A"/>
    <w:rsid w:val="007826A9"/>
    <w:rsid w:val="00783A98"/>
    <w:rsid w:val="007842B4"/>
    <w:rsid w:val="00784642"/>
    <w:rsid w:val="00784C22"/>
    <w:rsid w:val="00785B7F"/>
    <w:rsid w:val="00785C89"/>
    <w:rsid w:val="00785CEA"/>
    <w:rsid w:val="007863C5"/>
    <w:rsid w:val="00787E97"/>
    <w:rsid w:val="00787F33"/>
    <w:rsid w:val="00790ACE"/>
    <w:rsid w:val="00791CFD"/>
    <w:rsid w:val="00792B96"/>
    <w:rsid w:val="007933FD"/>
    <w:rsid w:val="00793AA2"/>
    <w:rsid w:val="00794D2A"/>
    <w:rsid w:val="00795332"/>
    <w:rsid w:val="0079670F"/>
    <w:rsid w:val="00796AB3"/>
    <w:rsid w:val="00796F45"/>
    <w:rsid w:val="00797416"/>
    <w:rsid w:val="00797E8A"/>
    <w:rsid w:val="007A012D"/>
    <w:rsid w:val="007A074F"/>
    <w:rsid w:val="007A0E0B"/>
    <w:rsid w:val="007A1866"/>
    <w:rsid w:val="007A2034"/>
    <w:rsid w:val="007A265E"/>
    <w:rsid w:val="007A4C5D"/>
    <w:rsid w:val="007A51C4"/>
    <w:rsid w:val="007A5609"/>
    <w:rsid w:val="007A56E2"/>
    <w:rsid w:val="007A56EC"/>
    <w:rsid w:val="007A64B0"/>
    <w:rsid w:val="007A7177"/>
    <w:rsid w:val="007A76DF"/>
    <w:rsid w:val="007A7B32"/>
    <w:rsid w:val="007B0D1E"/>
    <w:rsid w:val="007B0FB4"/>
    <w:rsid w:val="007B14A9"/>
    <w:rsid w:val="007B1C10"/>
    <w:rsid w:val="007B1E94"/>
    <w:rsid w:val="007B29FD"/>
    <w:rsid w:val="007B400F"/>
    <w:rsid w:val="007B4022"/>
    <w:rsid w:val="007B5498"/>
    <w:rsid w:val="007B747A"/>
    <w:rsid w:val="007B7946"/>
    <w:rsid w:val="007B798D"/>
    <w:rsid w:val="007C0AAC"/>
    <w:rsid w:val="007C0B7E"/>
    <w:rsid w:val="007C1C49"/>
    <w:rsid w:val="007C2188"/>
    <w:rsid w:val="007C25F8"/>
    <w:rsid w:val="007C29AE"/>
    <w:rsid w:val="007C44CB"/>
    <w:rsid w:val="007C4F9F"/>
    <w:rsid w:val="007D0373"/>
    <w:rsid w:val="007D1156"/>
    <w:rsid w:val="007D264A"/>
    <w:rsid w:val="007D267B"/>
    <w:rsid w:val="007D2A8D"/>
    <w:rsid w:val="007D3BC4"/>
    <w:rsid w:val="007D51EC"/>
    <w:rsid w:val="007D68CE"/>
    <w:rsid w:val="007D6CEC"/>
    <w:rsid w:val="007D7F05"/>
    <w:rsid w:val="007E00E5"/>
    <w:rsid w:val="007E0406"/>
    <w:rsid w:val="007E17BD"/>
    <w:rsid w:val="007E1C64"/>
    <w:rsid w:val="007E1EEF"/>
    <w:rsid w:val="007E29B1"/>
    <w:rsid w:val="007E3F8C"/>
    <w:rsid w:val="007E4722"/>
    <w:rsid w:val="007E6940"/>
    <w:rsid w:val="007E793B"/>
    <w:rsid w:val="007E7BC8"/>
    <w:rsid w:val="007F0645"/>
    <w:rsid w:val="007F0DC6"/>
    <w:rsid w:val="007F0E63"/>
    <w:rsid w:val="007F1DC0"/>
    <w:rsid w:val="007F1FB6"/>
    <w:rsid w:val="007F25D3"/>
    <w:rsid w:val="007F26E7"/>
    <w:rsid w:val="007F3031"/>
    <w:rsid w:val="007F3E8A"/>
    <w:rsid w:val="007F45FD"/>
    <w:rsid w:val="007F51A1"/>
    <w:rsid w:val="007F6517"/>
    <w:rsid w:val="0080034B"/>
    <w:rsid w:val="008023D3"/>
    <w:rsid w:val="00802FC7"/>
    <w:rsid w:val="00805666"/>
    <w:rsid w:val="0080650F"/>
    <w:rsid w:val="0080662C"/>
    <w:rsid w:val="00806B43"/>
    <w:rsid w:val="00806E55"/>
    <w:rsid w:val="00807F4E"/>
    <w:rsid w:val="00810088"/>
    <w:rsid w:val="00810168"/>
    <w:rsid w:val="0081020B"/>
    <w:rsid w:val="00810D3F"/>
    <w:rsid w:val="00811D09"/>
    <w:rsid w:val="0081216B"/>
    <w:rsid w:val="008124F1"/>
    <w:rsid w:val="00812BD7"/>
    <w:rsid w:val="00813678"/>
    <w:rsid w:val="00813AEA"/>
    <w:rsid w:val="00813D3E"/>
    <w:rsid w:val="00814979"/>
    <w:rsid w:val="008168B0"/>
    <w:rsid w:val="00816FFE"/>
    <w:rsid w:val="00817FAA"/>
    <w:rsid w:val="00821867"/>
    <w:rsid w:val="00822A67"/>
    <w:rsid w:val="00822F49"/>
    <w:rsid w:val="00822F90"/>
    <w:rsid w:val="008234CC"/>
    <w:rsid w:val="00823616"/>
    <w:rsid w:val="00823681"/>
    <w:rsid w:val="008237D8"/>
    <w:rsid w:val="008238C8"/>
    <w:rsid w:val="0082456D"/>
    <w:rsid w:val="0082467A"/>
    <w:rsid w:val="008249BB"/>
    <w:rsid w:val="00825E85"/>
    <w:rsid w:val="00827497"/>
    <w:rsid w:val="0082755F"/>
    <w:rsid w:val="008278E8"/>
    <w:rsid w:val="008279F0"/>
    <w:rsid w:val="00830D41"/>
    <w:rsid w:val="0083123E"/>
    <w:rsid w:val="00832637"/>
    <w:rsid w:val="00832F30"/>
    <w:rsid w:val="00833145"/>
    <w:rsid w:val="008339E0"/>
    <w:rsid w:val="008346C4"/>
    <w:rsid w:val="00834DE3"/>
    <w:rsid w:val="00835115"/>
    <w:rsid w:val="00835AF1"/>
    <w:rsid w:val="00835BB4"/>
    <w:rsid w:val="00835C87"/>
    <w:rsid w:val="0083606B"/>
    <w:rsid w:val="0083610C"/>
    <w:rsid w:val="0083753D"/>
    <w:rsid w:val="00837D7E"/>
    <w:rsid w:val="00840516"/>
    <w:rsid w:val="00840C0F"/>
    <w:rsid w:val="008411FB"/>
    <w:rsid w:val="00841460"/>
    <w:rsid w:val="00844033"/>
    <w:rsid w:val="00844DF7"/>
    <w:rsid w:val="00845755"/>
    <w:rsid w:val="00845F96"/>
    <w:rsid w:val="0084642C"/>
    <w:rsid w:val="00847574"/>
    <w:rsid w:val="00847B72"/>
    <w:rsid w:val="00850BB7"/>
    <w:rsid w:val="0085178A"/>
    <w:rsid w:val="00851C8C"/>
    <w:rsid w:val="00852974"/>
    <w:rsid w:val="0085458C"/>
    <w:rsid w:val="008552D3"/>
    <w:rsid w:val="00856D20"/>
    <w:rsid w:val="0085748D"/>
    <w:rsid w:val="00857892"/>
    <w:rsid w:val="008579C2"/>
    <w:rsid w:val="0086007E"/>
    <w:rsid w:val="00861CF4"/>
    <w:rsid w:val="00862DC9"/>
    <w:rsid w:val="00863E78"/>
    <w:rsid w:val="008644AE"/>
    <w:rsid w:val="008660F4"/>
    <w:rsid w:val="008668E4"/>
    <w:rsid w:val="00867133"/>
    <w:rsid w:val="008678C7"/>
    <w:rsid w:val="00867E03"/>
    <w:rsid w:val="0087066F"/>
    <w:rsid w:val="00870B90"/>
    <w:rsid w:val="00870FC1"/>
    <w:rsid w:val="00871190"/>
    <w:rsid w:val="0087169D"/>
    <w:rsid w:val="008722E1"/>
    <w:rsid w:val="00872621"/>
    <w:rsid w:val="00874CB1"/>
    <w:rsid w:val="00875562"/>
    <w:rsid w:val="00876C05"/>
    <w:rsid w:val="00877471"/>
    <w:rsid w:val="008800EE"/>
    <w:rsid w:val="00880204"/>
    <w:rsid w:val="00881D46"/>
    <w:rsid w:val="0088204C"/>
    <w:rsid w:val="008822AA"/>
    <w:rsid w:val="00882478"/>
    <w:rsid w:val="00882DEE"/>
    <w:rsid w:val="00883450"/>
    <w:rsid w:val="00884BC2"/>
    <w:rsid w:val="00885183"/>
    <w:rsid w:val="0088649D"/>
    <w:rsid w:val="0088686D"/>
    <w:rsid w:val="00886947"/>
    <w:rsid w:val="00890014"/>
    <w:rsid w:val="008901E3"/>
    <w:rsid w:val="00890344"/>
    <w:rsid w:val="00890762"/>
    <w:rsid w:val="00890D0A"/>
    <w:rsid w:val="00890D56"/>
    <w:rsid w:val="0089155A"/>
    <w:rsid w:val="008919EA"/>
    <w:rsid w:val="008928B8"/>
    <w:rsid w:val="00892960"/>
    <w:rsid w:val="00892AFC"/>
    <w:rsid w:val="00893277"/>
    <w:rsid w:val="00896935"/>
    <w:rsid w:val="00896CFD"/>
    <w:rsid w:val="008973F5"/>
    <w:rsid w:val="00897ADD"/>
    <w:rsid w:val="008A0336"/>
    <w:rsid w:val="008A1AF0"/>
    <w:rsid w:val="008A317A"/>
    <w:rsid w:val="008A35C3"/>
    <w:rsid w:val="008A5213"/>
    <w:rsid w:val="008A56C0"/>
    <w:rsid w:val="008A5EB5"/>
    <w:rsid w:val="008A6103"/>
    <w:rsid w:val="008A6666"/>
    <w:rsid w:val="008A74B5"/>
    <w:rsid w:val="008A773E"/>
    <w:rsid w:val="008B077C"/>
    <w:rsid w:val="008B0DD3"/>
    <w:rsid w:val="008B2EAF"/>
    <w:rsid w:val="008B338C"/>
    <w:rsid w:val="008B5AF9"/>
    <w:rsid w:val="008B6675"/>
    <w:rsid w:val="008B674A"/>
    <w:rsid w:val="008B745C"/>
    <w:rsid w:val="008C020C"/>
    <w:rsid w:val="008C029F"/>
    <w:rsid w:val="008C125A"/>
    <w:rsid w:val="008C29CD"/>
    <w:rsid w:val="008C2E9A"/>
    <w:rsid w:val="008C36DE"/>
    <w:rsid w:val="008C3A53"/>
    <w:rsid w:val="008C64FC"/>
    <w:rsid w:val="008C6940"/>
    <w:rsid w:val="008C6C99"/>
    <w:rsid w:val="008C6DA3"/>
    <w:rsid w:val="008C6F68"/>
    <w:rsid w:val="008C775F"/>
    <w:rsid w:val="008C7865"/>
    <w:rsid w:val="008C78A7"/>
    <w:rsid w:val="008C7FF1"/>
    <w:rsid w:val="008D0509"/>
    <w:rsid w:val="008D341B"/>
    <w:rsid w:val="008D3CD7"/>
    <w:rsid w:val="008D3D28"/>
    <w:rsid w:val="008D4251"/>
    <w:rsid w:val="008D4C5F"/>
    <w:rsid w:val="008D4DB5"/>
    <w:rsid w:val="008D6D49"/>
    <w:rsid w:val="008D7DF1"/>
    <w:rsid w:val="008E093B"/>
    <w:rsid w:val="008E2414"/>
    <w:rsid w:val="008E2E2B"/>
    <w:rsid w:val="008E2FB9"/>
    <w:rsid w:val="008E36A4"/>
    <w:rsid w:val="008E3F51"/>
    <w:rsid w:val="008E72FB"/>
    <w:rsid w:val="008E785C"/>
    <w:rsid w:val="008F055B"/>
    <w:rsid w:val="008F0976"/>
    <w:rsid w:val="008F117C"/>
    <w:rsid w:val="008F11F8"/>
    <w:rsid w:val="008F1466"/>
    <w:rsid w:val="008F1F5D"/>
    <w:rsid w:val="008F2214"/>
    <w:rsid w:val="008F29CF"/>
    <w:rsid w:val="008F2F12"/>
    <w:rsid w:val="008F5A90"/>
    <w:rsid w:val="008F5BCD"/>
    <w:rsid w:val="008F5F85"/>
    <w:rsid w:val="008F646B"/>
    <w:rsid w:val="008F79E6"/>
    <w:rsid w:val="00904471"/>
    <w:rsid w:val="00905718"/>
    <w:rsid w:val="00906D67"/>
    <w:rsid w:val="009100EA"/>
    <w:rsid w:val="00910533"/>
    <w:rsid w:val="009106AA"/>
    <w:rsid w:val="00911164"/>
    <w:rsid w:val="0091190F"/>
    <w:rsid w:val="009119B7"/>
    <w:rsid w:val="00911C8B"/>
    <w:rsid w:val="00912119"/>
    <w:rsid w:val="009122ED"/>
    <w:rsid w:val="009125AD"/>
    <w:rsid w:val="00912B5E"/>
    <w:rsid w:val="00912FD0"/>
    <w:rsid w:val="00913877"/>
    <w:rsid w:val="00913C75"/>
    <w:rsid w:val="00913DB8"/>
    <w:rsid w:val="0091499D"/>
    <w:rsid w:val="00914E89"/>
    <w:rsid w:val="00915382"/>
    <w:rsid w:val="0091693B"/>
    <w:rsid w:val="009170C0"/>
    <w:rsid w:val="00917880"/>
    <w:rsid w:val="00920100"/>
    <w:rsid w:val="0092052F"/>
    <w:rsid w:val="009210E7"/>
    <w:rsid w:val="00921E54"/>
    <w:rsid w:val="009232F5"/>
    <w:rsid w:val="009239D4"/>
    <w:rsid w:val="00923D5B"/>
    <w:rsid w:val="009246AE"/>
    <w:rsid w:val="009250ED"/>
    <w:rsid w:val="009251CA"/>
    <w:rsid w:val="009262D7"/>
    <w:rsid w:val="00926545"/>
    <w:rsid w:val="00926F6E"/>
    <w:rsid w:val="00927D4F"/>
    <w:rsid w:val="009309CB"/>
    <w:rsid w:val="00932998"/>
    <w:rsid w:val="009349D2"/>
    <w:rsid w:val="00935389"/>
    <w:rsid w:val="009359C9"/>
    <w:rsid w:val="00936836"/>
    <w:rsid w:val="009379C7"/>
    <w:rsid w:val="00940D2A"/>
    <w:rsid w:val="00940F18"/>
    <w:rsid w:val="00941460"/>
    <w:rsid w:val="0094156C"/>
    <w:rsid w:val="00941950"/>
    <w:rsid w:val="00942408"/>
    <w:rsid w:val="0094376C"/>
    <w:rsid w:val="00945F93"/>
    <w:rsid w:val="009466CD"/>
    <w:rsid w:val="009468C8"/>
    <w:rsid w:val="00947064"/>
    <w:rsid w:val="00947093"/>
    <w:rsid w:val="009471DB"/>
    <w:rsid w:val="00947844"/>
    <w:rsid w:val="009512B8"/>
    <w:rsid w:val="00952C7B"/>
    <w:rsid w:val="0095324C"/>
    <w:rsid w:val="009538E1"/>
    <w:rsid w:val="00953C76"/>
    <w:rsid w:val="00953F18"/>
    <w:rsid w:val="00955463"/>
    <w:rsid w:val="00955D3C"/>
    <w:rsid w:val="00957B69"/>
    <w:rsid w:val="00957CE2"/>
    <w:rsid w:val="00960736"/>
    <w:rsid w:val="00960940"/>
    <w:rsid w:val="009620AC"/>
    <w:rsid w:val="00962839"/>
    <w:rsid w:val="009635D5"/>
    <w:rsid w:val="00964E39"/>
    <w:rsid w:val="009667B7"/>
    <w:rsid w:val="00966892"/>
    <w:rsid w:val="00966A08"/>
    <w:rsid w:val="00966AC7"/>
    <w:rsid w:val="0096716A"/>
    <w:rsid w:val="009708D7"/>
    <w:rsid w:val="009712F4"/>
    <w:rsid w:val="00972651"/>
    <w:rsid w:val="00973243"/>
    <w:rsid w:val="00975106"/>
    <w:rsid w:val="00975555"/>
    <w:rsid w:val="009755C1"/>
    <w:rsid w:val="00975B33"/>
    <w:rsid w:val="0097672C"/>
    <w:rsid w:val="00976884"/>
    <w:rsid w:val="009806BB"/>
    <w:rsid w:val="00981448"/>
    <w:rsid w:val="009815CD"/>
    <w:rsid w:val="0098313B"/>
    <w:rsid w:val="009843E8"/>
    <w:rsid w:val="009846B9"/>
    <w:rsid w:val="009851DA"/>
    <w:rsid w:val="00986A78"/>
    <w:rsid w:val="00986B9F"/>
    <w:rsid w:val="00987545"/>
    <w:rsid w:val="00990827"/>
    <w:rsid w:val="009908E3"/>
    <w:rsid w:val="00990C10"/>
    <w:rsid w:val="00990D88"/>
    <w:rsid w:val="00991C85"/>
    <w:rsid w:val="009933BA"/>
    <w:rsid w:val="00993946"/>
    <w:rsid w:val="009940F5"/>
    <w:rsid w:val="009944AB"/>
    <w:rsid w:val="00994E2B"/>
    <w:rsid w:val="00995EDB"/>
    <w:rsid w:val="00996674"/>
    <w:rsid w:val="00996C1F"/>
    <w:rsid w:val="009A11E9"/>
    <w:rsid w:val="009A1549"/>
    <w:rsid w:val="009A1E45"/>
    <w:rsid w:val="009A2119"/>
    <w:rsid w:val="009A2EF3"/>
    <w:rsid w:val="009A3EE4"/>
    <w:rsid w:val="009A57E0"/>
    <w:rsid w:val="009A61FF"/>
    <w:rsid w:val="009A63A3"/>
    <w:rsid w:val="009A66B2"/>
    <w:rsid w:val="009A693E"/>
    <w:rsid w:val="009A6C1A"/>
    <w:rsid w:val="009A7B9E"/>
    <w:rsid w:val="009B0D31"/>
    <w:rsid w:val="009B0DD9"/>
    <w:rsid w:val="009B2056"/>
    <w:rsid w:val="009B27CE"/>
    <w:rsid w:val="009B2AB5"/>
    <w:rsid w:val="009B2EA5"/>
    <w:rsid w:val="009B3141"/>
    <w:rsid w:val="009B3C23"/>
    <w:rsid w:val="009B4607"/>
    <w:rsid w:val="009B5095"/>
    <w:rsid w:val="009B51FD"/>
    <w:rsid w:val="009C086E"/>
    <w:rsid w:val="009C0AA3"/>
    <w:rsid w:val="009C0B6A"/>
    <w:rsid w:val="009C133B"/>
    <w:rsid w:val="009C24EF"/>
    <w:rsid w:val="009C26C3"/>
    <w:rsid w:val="009C27A0"/>
    <w:rsid w:val="009C2F52"/>
    <w:rsid w:val="009C477F"/>
    <w:rsid w:val="009C49D4"/>
    <w:rsid w:val="009C4BE5"/>
    <w:rsid w:val="009C4D1E"/>
    <w:rsid w:val="009C5994"/>
    <w:rsid w:val="009C7087"/>
    <w:rsid w:val="009C7FC4"/>
    <w:rsid w:val="009D05F2"/>
    <w:rsid w:val="009D0A40"/>
    <w:rsid w:val="009D2185"/>
    <w:rsid w:val="009D39A3"/>
    <w:rsid w:val="009D456E"/>
    <w:rsid w:val="009D4621"/>
    <w:rsid w:val="009D58A5"/>
    <w:rsid w:val="009D5E5D"/>
    <w:rsid w:val="009D69E5"/>
    <w:rsid w:val="009D6F00"/>
    <w:rsid w:val="009D7EE3"/>
    <w:rsid w:val="009E015F"/>
    <w:rsid w:val="009E0E4E"/>
    <w:rsid w:val="009E0ED0"/>
    <w:rsid w:val="009E1080"/>
    <w:rsid w:val="009E11CA"/>
    <w:rsid w:val="009E3FFF"/>
    <w:rsid w:val="009E43EB"/>
    <w:rsid w:val="009E4553"/>
    <w:rsid w:val="009E591E"/>
    <w:rsid w:val="009E5E2A"/>
    <w:rsid w:val="009E5EFD"/>
    <w:rsid w:val="009E5FE2"/>
    <w:rsid w:val="009E6ACC"/>
    <w:rsid w:val="009E6FCE"/>
    <w:rsid w:val="009E7C4D"/>
    <w:rsid w:val="009F12FC"/>
    <w:rsid w:val="009F2624"/>
    <w:rsid w:val="009F2C62"/>
    <w:rsid w:val="009F2C8F"/>
    <w:rsid w:val="009F32E7"/>
    <w:rsid w:val="009F3C53"/>
    <w:rsid w:val="009F3FEC"/>
    <w:rsid w:val="009F54EB"/>
    <w:rsid w:val="009F599A"/>
    <w:rsid w:val="009F6D55"/>
    <w:rsid w:val="009F6F5F"/>
    <w:rsid w:val="009F7C8B"/>
    <w:rsid w:val="00A00612"/>
    <w:rsid w:val="00A0087E"/>
    <w:rsid w:val="00A00D7D"/>
    <w:rsid w:val="00A01059"/>
    <w:rsid w:val="00A01E03"/>
    <w:rsid w:val="00A01F49"/>
    <w:rsid w:val="00A02A40"/>
    <w:rsid w:val="00A03001"/>
    <w:rsid w:val="00A045BD"/>
    <w:rsid w:val="00A048A6"/>
    <w:rsid w:val="00A054C3"/>
    <w:rsid w:val="00A058B6"/>
    <w:rsid w:val="00A06163"/>
    <w:rsid w:val="00A06F9D"/>
    <w:rsid w:val="00A076DA"/>
    <w:rsid w:val="00A07A4C"/>
    <w:rsid w:val="00A07CEE"/>
    <w:rsid w:val="00A1071E"/>
    <w:rsid w:val="00A117E0"/>
    <w:rsid w:val="00A11E74"/>
    <w:rsid w:val="00A11F0F"/>
    <w:rsid w:val="00A122B5"/>
    <w:rsid w:val="00A133A6"/>
    <w:rsid w:val="00A13D87"/>
    <w:rsid w:val="00A16658"/>
    <w:rsid w:val="00A20398"/>
    <w:rsid w:val="00A218AA"/>
    <w:rsid w:val="00A23E93"/>
    <w:rsid w:val="00A24185"/>
    <w:rsid w:val="00A24856"/>
    <w:rsid w:val="00A248F0"/>
    <w:rsid w:val="00A24B64"/>
    <w:rsid w:val="00A24BBD"/>
    <w:rsid w:val="00A25ACB"/>
    <w:rsid w:val="00A26778"/>
    <w:rsid w:val="00A26A67"/>
    <w:rsid w:val="00A2702D"/>
    <w:rsid w:val="00A278BE"/>
    <w:rsid w:val="00A27EF1"/>
    <w:rsid w:val="00A30306"/>
    <w:rsid w:val="00A31FDB"/>
    <w:rsid w:val="00A3215B"/>
    <w:rsid w:val="00A330CB"/>
    <w:rsid w:val="00A33638"/>
    <w:rsid w:val="00A33EBA"/>
    <w:rsid w:val="00A45546"/>
    <w:rsid w:val="00A4580A"/>
    <w:rsid w:val="00A4645D"/>
    <w:rsid w:val="00A467AB"/>
    <w:rsid w:val="00A46821"/>
    <w:rsid w:val="00A46A92"/>
    <w:rsid w:val="00A46D4C"/>
    <w:rsid w:val="00A4703C"/>
    <w:rsid w:val="00A4705F"/>
    <w:rsid w:val="00A474E3"/>
    <w:rsid w:val="00A47A46"/>
    <w:rsid w:val="00A508D1"/>
    <w:rsid w:val="00A51A56"/>
    <w:rsid w:val="00A51FC5"/>
    <w:rsid w:val="00A52117"/>
    <w:rsid w:val="00A523AD"/>
    <w:rsid w:val="00A5243A"/>
    <w:rsid w:val="00A529E4"/>
    <w:rsid w:val="00A53138"/>
    <w:rsid w:val="00A535F5"/>
    <w:rsid w:val="00A53D6D"/>
    <w:rsid w:val="00A5413A"/>
    <w:rsid w:val="00A543B7"/>
    <w:rsid w:val="00A549BE"/>
    <w:rsid w:val="00A550EC"/>
    <w:rsid w:val="00A5566F"/>
    <w:rsid w:val="00A55688"/>
    <w:rsid w:val="00A5604C"/>
    <w:rsid w:val="00A57426"/>
    <w:rsid w:val="00A577B7"/>
    <w:rsid w:val="00A578F6"/>
    <w:rsid w:val="00A57BF0"/>
    <w:rsid w:val="00A57D75"/>
    <w:rsid w:val="00A6094B"/>
    <w:rsid w:val="00A60B7A"/>
    <w:rsid w:val="00A60E2E"/>
    <w:rsid w:val="00A60E39"/>
    <w:rsid w:val="00A6106A"/>
    <w:rsid w:val="00A618A0"/>
    <w:rsid w:val="00A62410"/>
    <w:rsid w:val="00A63639"/>
    <w:rsid w:val="00A651C8"/>
    <w:rsid w:val="00A653A3"/>
    <w:rsid w:val="00A655DB"/>
    <w:rsid w:val="00A65E9F"/>
    <w:rsid w:val="00A66306"/>
    <w:rsid w:val="00A66A1E"/>
    <w:rsid w:val="00A708E0"/>
    <w:rsid w:val="00A70AD3"/>
    <w:rsid w:val="00A7157A"/>
    <w:rsid w:val="00A72016"/>
    <w:rsid w:val="00A72B53"/>
    <w:rsid w:val="00A731BF"/>
    <w:rsid w:val="00A7334D"/>
    <w:rsid w:val="00A73694"/>
    <w:rsid w:val="00A73DA3"/>
    <w:rsid w:val="00A74B97"/>
    <w:rsid w:val="00A752AF"/>
    <w:rsid w:val="00A7534B"/>
    <w:rsid w:val="00A75FA3"/>
    <w:rsid w:val="00A761A2"/>
    <w:rsid w:val="00A76586"/>
    <w:rsid w:val="00A76D59"/>
    <w:rsid w:val="00A80A59"/>
    <w:rsid w:val="00A80EEE"/>
    <w:rsid w:val="00A81192"/>
    <w:rsid w:val="00A818C3"/>
    <w:rsid w:val="00A81A7B"/>
    <w:rsid w:val="00A81D41"/>
    <w:rsid w:val="00A81E9E"/>
    <w:rsid w:val="00A82524"/>
    <w:rsid w:val="00A82DFB"/>
    <w:rsid w:val="00A82F32"/>
    <w:rsid w:val="00A83B73"/>
    <w:rsid w:val="00A83BC3"/>
    <w:rsid w:val="00A8541F"/>
    <w:rsid w:val="00A85435"/>
    <w:rsid w:val="00A86166"/>
    <w:rsid w:val="00A8723B"/>
    <w:rsid w:val="00A87510"/>
    <w:rsid w:val="00A87B31"/>
    <w:rsid w:val="00A9043E"/>
    <w:rsid w:val="00A906DF"/>
    <w:rsid w:val="00A91CFD"/>
    <w:rsid w:val="00A91E03"/>
    <w:rsid w:val="00A91EA0"/>
    <w:rsid w:val="00A94902"/>
    <w:rsid w:val="00A94B6A"/>
    <w:rsid w:val="00A94C87"/>
    <w:rsid w:val="00A95C18"/>
    <w:rsid w:val="00A962D1"/>
    <w:rsid w:val="00A96386"/>
    <w:rsid w:val="00A96B83"/>
    <w:rsid w:val="00A97315"/>
    <w:rsid w:val="00A97DD6"/>
    <w:rsid w:val="00AA0552"/>
    <w:rsid w:val="00AA09D9"/>
    <w:rsid w:val="00AA0B86"/>
    <w:rsid w:val="00AA12B7"/>
    <w:rsid w:val="00AA16C1"/>
    <w:rsid w:val="00AA2ABA"/>
    <w:rsid w:val="00AA38A0"/>
    <w:rsid w:val="00AA46DE"/>
    <w:rsid w:val="00AA4F32"/>
    <w:rsid w:val="00AA6375"/>
    <w:rsid w:val="00AA7170"/>
    <w:rsid w:val="00AA7715"/>
    <w:rsid w:val="00AA7C55"/>
    <w:rsid w:val="00AA7FCE"/>
    <w:rsid w:val="00AB04F1"/>
    <w:rsid w:val="00AB07FC"/>
    <w:rsid w:val="00AB0C2B"/>
    <w:rsid w:val="00AB1972"/>
    <w:rsid w:val="00AB4210"/>
    <w:rsid w:val="00AB4216"/>
    <w:rsid w:val="00AB4470"/>
    <w:rsid w:val="00AB45A8"/>
    <w:rsid w:val="00AB4660"/>
    <w:rsid w:val="00AB486F"/>
    <w:rsid w:val="00AB53D5"/>
    <w:rsid w:val="00AB5986"/>
    <w:rsid w:val="00AB6EA9"/>
    <w:rsid w:val="00AB7583"/>
    <w:rsid w:val="00AB7921"/>
    <w:rsid w:val="00AC09C2"/>
    <w:rsid w:val="00AC1642"/>
    <w:rsid w:val="00AC18B8"/>
    <w:rsid w:val="00AC1912"/>
    <w:rsid w:val="00AC2EEA"/>
    <w:rsid w:val="00AC30BA"/>
    <w:rsid w:val="00AC31B0"/>
    <w:rsid w:val="00AC3223"/>
    <w:rsid w:val="00AC3E3F"/>
    <w:rsid w:val="00AC4D60"/>
    <w:rsid w:val="00AC5522"/>
    <w:rsid w:val="00AC57E5"/>
    <w:rsid w:val="00AC5C6C"/>
    <w:rsid w:val="00AC634C"/>
    <w:rsid w:val="00AC6509"/>
    <w:rsid w:val="00AD075C"/>
    <w:rsid w:val="00AD0FDE"/>
    <w:rsid w:val="00AD1279"/>
    <w:rsid w:val="00AD1977"/>
    <w:rsid w:val="00AD1D08"/>
    <w:rsid w:val="00AD2026"/>
    <w:rsid w:val="00AD2719"/>
    <w:rsid w:val="00AD2E0D"/>
    <w:rsid w:val="00AD3969"/>
    <w:rsid w:val="00AD40D0"/>
    <w:rsid w:val="00AD46CA"/>
    <w:rsid w:val="00AD4CDE"/>
    <w:rsid w:val="00AD5586"/>
    <w:rsid w:val="00AD62E7"/>
    <w:rsid w:val="00AD630A"/>
    <w:rsid w:val="00AD6434"/>
    <w:rsid w:val="00AD70F2"/>
    <w:rsid w:val="00AE054E"/>
    <w:rsid w:val="00AE0EA8"/>
    <w:rsid w:val="00AE121A"/>
    <w:rsid w:val="00AE1611"/>
    <w:rsid w:val="00AE1D0E"/>
    <w:rsid w:val="00AE28B8"/>
    <w:rsid w:val="00AE2FA5"/>
    <w:rsid w:val="00AE362C"/>
    <w:rsid w:val="00AE3849"/>
    <w:rsid w:val="00AE399E"/>
    <w:rsid w:val="00AE4561"/>
    <w:rsid w:val="00AE5338"/>
    <w:rsid w:val="00AE6D8A"/>
    <w:rsid w:val="00AE6D9E"/>
    <w:rsid w:val="00AE7F6F"/>
    <w:rsid w:val="00AF00D2"/>
    <w:rsid w:val="00AF0298"/>
    <w:rsid w:val="00AF1023"/>
    <w:rsid w:val="00AF1319"/>
    <w:rsid w:val="00AF1947"/>
    <w:rsid w:val="00AF2D57"/>
    <w:rsid w:val="00AF31B4"/>
    <w:rsid w:val="00AF520F"/>
    <w:rsid w:val="00AF584A"/>
    <w:rsid w:val="00AF6257"/>
    <w:rsid w:val="00AF63EA"/>
    <w:rsid w:val="00AF662B"/>
    <w:rsid w:val="00AF69CA"/>
    <w:rsid w:val="00AF7293"/>
    <w:rsid w:val="00AF75AD"/>
    <w:rsid w:val="00AF7B30"/>
    <w:rsid w:val="00B001D9"/>
    <w:rsid w:val="00B00F2F"/>
    <w:rsid w:val="00B01A6B"/>
    <w:rsid w:val="00B023B1"/>
    <w:rsid w:val="00B027E2"/>
    <w:rsid w:val="00B02A45"/>
    <w:rsid w:val="00B02D01"/>
    <w:rsid w:val="00B03AF4"/>
    <w:rsid w:val="00B062BA"/>
    <w:rsid w:val="00B07106"/>
    <w:rsid w:val="00B07550"/>
    <w:rsid w:val="00B12648"/>
    <w:rsid w:val="00B15A57"/>
    <w:rsid w:val="00B17205"/>
    <w:rsid w:val="00B1749B"/>
    <w:rsid w:val="00B178D6"/>
    <w:rsid w:val="00B20095"/>
    <w:rsid w:val="00B22190"/>
    <w:rsid w:val="00B22357"/>
    <w:rsid w:val="00B22890"/>
    <w:rsid w:val="00B22905"/>
    <w:rsid w:val="00B22F83"/>
    <w:rsid w:val="00B238DD"/>
    <w:rsid w:val="00B245CB"/>
    <w:rsid w:val="00B2509D"/>
    <w:rsid w:val="00B2598E"/>
    <w:rsid w:val="00B259DC"/>
    <w:rsid w:val="00B2657B"/>
    <w:rsid w:val="00B30169"/>
    <w:rsid w:val="00B30651"/>
    <w:rsid w:val="00B31A26"/>
    <w:rsid w:val="00B31D9E"/>
    <w:rsid w:val="00B32401"/>
    <w:rsid w:val="00B32807"/>
    <w:rsid w:val="00B32D52"/>
    <w:rsid w:val="00B33064"/>
    <w:rsid w:val="00B33597"/>
    <w:rsid w:val="00B3377D"/>
    <w:rsid w:val="00B340A3"/>
    <w:rsid w:val="00B341D8"/>
    <w:rsid w:val="00B34397"/>
    <w:rsid w:val="00B344D7"/>
    <w:rsid w:val="00B35270"/>
    <w:rsid w:val="00B36B54"/>
    <w:rsid w:val="00B36B82"/>
    <w:rsid w:val="00B36C3A"/>
    <w:rsid w:val="00B375CD"/>
    <w:rsid w:val="00B40910"/>
    <w:rsid w:val="00B42661"/>
    <w:rsid w:val="00B426B3"/>
    <w:rsid w:val="00B427EE"/>
    <w:rsid w:val="00B428EC"/>
    <w:rsid w:val="00B4292D"/>
    <w:rsid w:val="00B4297F"/>
    <w:rsid w:val="00B42A0D"/>
    <w:rsid w:val="00B42BE6"/>
    <w:rsid w:val="00B42F02"/>
    <w:rsid w:val="00B43FDB"/>
    <w:rsid w:val="00B45662"/>
    <w:rsid w:val="00B46101"/>
    <w:rsid w:val="00B4636E"/>
    <w:rsid w:val="00B468A0"/>
    <w:rsid w:val="00B52DE4"/>
    <w:rsid w:val="00B5311B"/>
    <w:rsid w:val="00B534AE"/>
    <w:rsid w:val="00B53CF8"/>
    <w:rsid w:val="00B53CFF"/>
    <w:rsid w:val="00B546D2"/>
    <w:rsid w:val="00B551CD"/>
    <w:rsid w:val="00B552CA"/>
    <w:rsid w:val="00B55C04"/>
    <w:rsid w:val="00B56AD0"/>
    <w:rsid w:val="00B5763E"/>
    <w:rsid w:val="00B57F0B"/>
    <w:rsid w:val="00B606F8"/>
    <w:rsid w:val="00B609F3"/>
    <w:rsid w:val="00B60A9F"/>
    <w:rsid w:val="00B623C0"/>
    <w:rsid w:val="00B62934"/>
    <w:rsid w:val="00B6413D"/>
    <w:rsid w:val="00B649BE"/>
    <w:rsid w:val="00B65332"/>
    <w:rsid w:val="00B657C4"/>
    <w:rsid w:val="00B65A68"/>
    <w:rsid w:val="00B70041"/>
    <w:rsid w:val="00B7154D"/>
    <w:rsid w:val="00B716A0"/>
    <w:rsid w:val="00B73AA8"/>
    <w:rsid w:val="00B75027"/>
    <w:rsid w:val="00B7533F"/>
    <w:rsid w:val="00B76705"/>
    <w:rsid w:val="00B77392"/>
    <w:rsid w:val="00B774FC"/>
    <w:rsid w:val="00B7776E"/>
    <w:rsid w:val="00B778AC"/>
    <w:rsid w:val="00B77B28"/>
    <w:rsid w:val="00B77C66"/>
    <w:rsid w:val="00B81032"/>
    <w:rsid w:val="00B817DB"/>
    <w:rsid w:val="00B8255D"/>
    <w:rsid w:val="00B82A02"/>
    <w:rsid w:val="00B82C3C"/>
    <w:rsid w:val="00B831AB"/>
    <w:rsid w:val="00B84E3B"/>
    <w:rsid w:val="00B86969"/>
    <w:rsid w:val="00B873BF"/>
    <w:rsid w:val="00B878A1"/>
    <w:rsid w:val="00B87C86"/>
    <w:rsid w:val="00B87C9A"/>
    <w:rsid w:val="00B91380"/>
    <w:rsid w:val="00B91C91"/>
    <w:rsid w:val="00B91D82"/>
    <w:rsid w:val="00B91DEB"/>
    <w:rsid w:val="00B92824"/>
    <w:rsid w:val="00B93276"/>
    <w:rsid w:val="00B938E7"/>
    <w:rsid w:val="00B93FAC"/>
    <w:rsid w:val="00B9422A"/>
    <w:rsid w:val="00B942F2"/>
    <w:rsid w:val="00B94D76"/>
    <w:rsid w:val="00B961AE"/>
    <w:rsid w:val="00B97E5C"/>
    <w:rsid w:val="00BA0C60"/>
    <w:rsid w:val="00BA0D01"/>
    <w:rsid w:val="00BA30BA"/>
    <w:rsid w:val="00BA3492"/>
    <w:rsid w:val="00BA382D"/>
    <w:rsid w:val="00BA3CC6"/>
    <w:rsid w:val="00BA5022"/>
    <w:rsid w:val="00BB08BB"/>
    <w:rsid w:val="00BB3C39"/>
    <w:rsid w:val="00BB4949"/>
    <w:rsid w:val="00BB4B45"/>
    <w:rsid w:val="00BB4EA3"/>
    <w:rsid w:val="00BB5F1D"/>
    <w:rsid w:val="00BB6385"/>
    <w:rsid w:val="00BB66B5"/>
    <w:rsid w:val="00BB69DD"/>
    <w:rsid w:val="00BB7155"/>
    <w:rsid w:val="00BB7409"/>
    <w:rsid w:val="00BB7A8A"/>
    <w:rsid w:val="00BC05AF"/>
    <w:rsid w:val="00BC0739"/>
    <w:rsid w:val="00BC079A"/>
    <w:rsid w:val="00BC099E"/>
    <w:rsid w:val="00BC108B"/>
    <w:rsid w:val="00BC1F23"/>
    <w:rsid w:val="00BC22A4"/>
    <w:rsid w:val="00BC2C0E"/>
    <w:rsid w:val="00BC30C2"/>
    <w:rsid w:val="00BC3523"/>
    <w:rsid w:val="00BC3A7B"/>
    <w:rsid w:val="00BC3B93"/>
    <w:rsid w:val="00BC417B"/>
    <w:rsid w:val="00BC534C"/>
    <w:rsid w:val="00BC5456"/>
    <w:rsid w:val="00BC5523"/>
    <w:rsid w:val="00BC6A65"/>
    <w:rsid w:val="00BC755A"/>
    <w:rsid w:val="00BC76FD"/>
    <w:rsid w:val="00BC7BF3"/>
    <w:rsid w:val="00BD00A0"/>
    <w:rsid w:val="00BD00C0"/>
    <w:rsid w:val="00BD08FC"/>
    <w:rsid w:val="00BD2380"/>
    <w:rsid w:val="00BD2477"/>
    <w:rsid w:val="00BD2D3F"/>
    <w:rsid w:val="00BD3649"/>
    <w:rsid w:val="00BD46B1"/>
    <w:rsid w:val="00BD5F92"/>
    <w:rsid w:val="00BD6DE9"/>
    <w:rsid w:val="00BE1914"/>
    <w:rsid w:val="00BE2ED7"/>
    <w:rsid w:val="00BE3C46"/>
    <w:rsid w:val="00BE465E"/>
    <w:rsid w:val="00BE4725"/>
    <w:rsid w:val="00BE4C5F"/>
    <w:rsid w:val="00BE4C64"/>
    <w:rsid w:val="00BE52B8"/>
    <w:rsid w:val="00BE5699"/>
    <w:rsid w:val="00BE6298"/>
    <w:rsid w:val="00BE6FC8"/>
    <w:rsid w:val="00BE7202"/>
    <w:rsid w:val="00BE7E82"/>
    <w:rsid w:val="00BF020C"/>
    <w:rsid w:val="00BF048A"/>
    <w:rsid w:val="00BF06C1"/>
    <w:rsid w:val="00BF0F13"/>
    <w:rsid w:val="00BF1664"/>
    <w:rsid w:val="00BF20A8"/>
    <w:rsid w:val="00BF2F05"/>
    <w:rsid w:val="00BF3806"/>
    <w:rsid w:val="00BF3D0A"/>
    <w:rsid w:val="00BF3FBC"/>
    <w:rsid w:val="00BF451B"/>
    <w:rsid w:val="00BF492D"/>
    <w:rsid w:val="00BF58FC"/>
    <w:rsid w:val="00BF5D88"/>
    <w:rsid w:val="00BF6461"/>
    <w:rsid w:val="00BF6517"/>
    <w:rsid w:val="00BF670B"/>
    <w:rsid w:val="00BF6A06"/>
    <w:rsid w:val="00BF6FD3"/>
    <w:rsid w:val="00BF715D"/>
    <w:rsid w:val="00C0075A"/>
    <w:rsid w:val="00C009AE"/>
    <w:rsid w:val="00C01C33"/>
    <w:rsid w:val="00C0211E"/>
    <w:rsid w:val="00C0365F"/>
    <w:rsid w:val="00C05BEB"/>
    <w:rsid w:val="00C05E52"/>
    <w:rsid w:val="00C069C0"/>
    <w:rsid w:val="00C07C18"/>
    <w:rsid w:val="00C07DEF"/>
    <w:rsid w:val="00C100B8"/>
    <w:rsid w:val="00C1011F"/>
    <w:rsid w:val="00C1041C"/>
    <w:rsid w:val="00C12C9B"/>
    <w:rsid w:val="00C12D50"/>
    <w:rsid w:val="00C144D6"/>
    <w:rsid w:val="00C1485E"/>
    <w:rsid w:val="00C16B2C"/>
    <w:rsid w:val="00C16F8F"/>
    <w:rsid w:val="00C20348"/>
    <w:rsid w:val="00C203E5"/>
    <w:rsid w:val="00C20D92"/>
    <w:rsid w:val="00C20DD7"/>
    <w:rsid w:val="00C211D4"/>
    <w:rsid w:val="00C21B64"/>
    <w:rsid w:val="00C22939"/>
    <w:rsid w:val="00C22FC2"/>
    <w:rsid w:val="00C26CE8"/>
    <w:rsid w:val="00C278C3"/>
    <w:rsid w:val="00C30794"/>
    <w:rsid w:val="00C307D3"/>
    <w:rsid w:val="00C30AA4"/>
    <w:rsid w:val="00C3307D"/>
    <w:rsid w:val="00C333E5"/>
    <w:rsid w:val="00C341BA"/>
    <w:rsid w:val="00C35E3D"/>
    <w:rsid w:val="00C36393"/>
    <w:rsid w:val="00C40222"/>
    <w:rsid w:val="00C40526"/>
    <w:rsid w:val="00C405CA"/>
    <w:rsid w:val="00C40E90"/>
    <w:rsid w:val="00C4389D"/>
    <w:rsid w:val="00C44277"/>
    <w:rsid w:val="00C4461B"/>
    <w:rsid w:val="00C4479E"/>
    <w:rsid w:val="00C449C4"/>
    <w:rsid w:val="00C44EF5"/>
    <w:rsid w:val="00C45D8A"/>
    <w:rsid w:val="00C45F0B"/>
    <w:rsid w:val="00C4668A"/>
    <w:rsid w:val="00C46ABA"/>
    <w:rsid w:val="00C46ECF"/>
    <w:rsid w:val="00C47E44"/>
    <w:rsid w:val="00C47FBD"/>
    <w:rsid w:val="00C50EC7"/>
    <w:rsid w:val="00C52E92"/>
    <w:rsid w:val="00C53954"/>
    <w:rsid w:val="00C53B51"/>
    <w:rsid w:val="00C54ACF"/>
    <w:rsid w:val="00C5504B"/>
    <w:rsid w:val="00C55EE3"/>
    <w:rsid w:val="00C55F71"/>
    <w:rsid w:val="00C56C88"/>
    <w:rsid w:val="00C5755A"/>
    <w:rsid w:val="00C57778"/>
    <w:rsid w:val="00C57882"/>
    <w:rsid w:val="00C60407"/>
    <w:rsid w:val="00C60CB4"/>
    <w:rsid w:val="00C61680"/>
    <w:rsid w:val="00C61C35"/>
    <w:rsid w:val="00C62C17"/>
    <w:rsid w:val="00C63217"/>
    <w:rsid w:val="00C6454D"/>
    <w:rsid w:val="00C6515C"/>
    <w:rsid w:val="00C6618C"/>
    <w:rsid w:val="00C708B8"/>
    <w:rsid w:val="00C70C13"/>
    <w:rsid w:val="00C714F1"/>
    <w:rsid w:val="00C716B1"/>
    <w:rsid w:val="00C72C82"/>
    <w:rsid w:val="00C7341F"/>
    <w:rsid w:val="00C744EA"/>
    <w:rsid w:val="00C75485"/>
    <w:rsid w:val="00C75CFF"/>
    <w:rsid w:val="00C76232"/>
    <w:rsid w:val="00C76896"/>
    <w:rsid w:val="00C76ABC"/>
    <w:rsid w:val="00C778C3"/>
    <w:rsid w:val="00C81059"/>
    <w:rsid w:val="00C81680"/>
    <w:rsid w:val="00C81C79"/>
    <w:rsid w:val="00C81ECE"/>
    <w:rsid w:val="00C8203D"/>
    <w:rsid w:val="00C822EC"/>
    <w:rsid w:val="00C830D5"/>
    <w:rsid w:val="00C84419"/>
    <w:rsid w:val="00C844AF"/>
    <w:rsid w:val="00C84C15"/>
    <w:rsid w:val="00C84CBB"/>
    <w:rsid w:val="00C85466"/>
    <w:rsid w:val="00C854B4"/>
    <w:rsid w:val="00C8574F"/>
    <w:rsid w:val="00C86140"/>
    <w:rsid w:val="00C905C7"/>
    <w:rsid w:val="00C923A2"/>
    <w:rsid w:val="00C92AD3"/>
    <w:rsid w:val="00C92EAA"/>
    <w:rsid w:val="00C92FAD"/>
    <w:rsid w:val="00C93469"/>
    <w:rsid w:val="00C93601"/>
    <w:rsid w:val="00C94394"/>
    <w:rsid w:val="00C945E3"/>
    <w:rsid w:val="00C95B9A"/>
    <w:rsid w:val="00C96861"/>
    <w:rsid w:val="00C96CC6"/>
    <w:rsid w:val="00C97FD4"/>
    <w:rsid w:val="00CA0A6A"/>
    <w:rsid w:val="00CA27F1"/>
    <w:rsid w:val="00CA3559"/>
    <w:rsid w:val="00CA41D4"/>
    <w:rsid w:val="00CA4C20"/>
    <w:rsid w:val="00CA553A"/>
    <w:rsid w:val="00CA5DBD"/>
    <w:rsid w:val="00CA5EB9"/>
    <w:rsid w:val="00CB03C3"/>
    <w:rsid w:val="00CB20A8"/>
    <w:rsid w:val="00CB3526"/>
    <w:rsid w:val="00CB4053"/>
    <w:rsid w:val="00CB4480"/>
    <w:rsid w:val="00CB44A9"/>
    <w:rsid w:val="00CB44E4"/>
    <w:rsid w:val="00CB543A"/>
    <w:rsid w:val="00CB5ACB"/>
    <w:rsid w:val="00CB5F9F"/>
    <w:rsid w:val="00CB6335"/>
    <w:rsid w:val="00CB6C9F"/>
    <w:rsid w:val="00CB794E"/>
    <w:rsid w:val="00CC1B41"/>
    <w:rsid w:val="00CC4E8D"/>
    <w:rsid w:val="00CC5775"/>
    <w:rsid w:val="00CC57AA"/>
    <w:rsid w:val="00CC6202"/>
    <w:rsid w:val="00CC6590"/>
    <w:rsid w:val="00CC6F9B"/>
    <w:rsid w:val="00CC71DC"/>
    <w:rsid w:val="00CC79E6"/>
    <w:rsid w:val="00CD0891"/>
    <w:rsid w:val="00CD0BC5"/>
    <w:rsid w:val="00CD2467"/>
    <w:rsid w:val="00CD2979"/>
    <w:rsid w:val="00CD351A"/>
    <w:rsid w:val="00CD3A26"/>
    <w:rsid w:val="00CD446A"/>
    <w:rsid w:val="00CD522F"/>
    <w:rsid w:val="00CD5ABE"/>
    <w:rsid w:val="00CD61BB"/>
    <w:rsid w:val="00CE0B80"/>
    <w:rsid w:val="00CE1A73"/>
    <w:rsid w:val="00CE2F53"/>
    <w:rsid w:val="00CE33C8"/>
    <w:rsid w:val="00CE376F"/>
    <w:rsid w:val="00CE3ADA"/>
    <w:rsid w:val="00CE4AA0"/>
    <w:rsid w:val="00CE4E39"/>
    <w:rsid w:val="00CE5B3A"/>
    <w:rsid w:val="00CE6D8A"/>
    <w:rsid w:val="00CE6DA3"/>
    <w:rsid w:val="00CF013F"/>
    <w:rsid w:val="00CF105E"/>
    <w:rsid w:val="00CF18F6"/>
    <w:rsid w:val="00CF3BA6"/>
    <w:rsid w:val="00CF40E2"/>
    <w:rsid w:val="00CF4CE7"/>
    <w:rsid w:val="00CF4DC1"/>
    <w:rsid w:val="00CF556A"/>
    <w:rsid w:val="00CF5D0C"/>
    <w:rsid w:val="00CF6E84"/>
    <w:rsid w:val="00CF6E97"/>
    <w:rsid w:val="00CF7638"/>
    <w:rsid w:val="00CF7FCB"/>
    <w:rsid w:val="00D003DF"/>
    <w:rsid w:val="00D006C1"/>
    <w:rsid w:val="00D007FE"/>
    <w:rsid w:val="00D00D88"/>
    <w:rsid w:val="00D01B5F"/>
    <w:rsid w:val="00D01C6D"/>
    <w:rsid w:val="00D01F0F"/>
    <w:rsid w:val="00D0455A"/>
    <w:rsid w:val="00D054AF"/>
    <w:rsid w:val="00D060BA"/>
    <w:rsid w:val="00D06A0A"/>
    <w:rsid w:val="00D06D06"/>
    <w:rsid w:val="00D071FC"/>
    <w:rsid w:val="00D1059E"/>
    <w:rsid w:val="00D105D8"/>
    <w:rsid w:val="00D124D5"/>
    <w:rsid w:val="00D12B3C"/>
    <w:rsid w:val="00D13C10"/>
    <w:rsid w:val="00D13F3F"/>
    <w:rsid w:val="00D141AA"/>
    <w:rsid w:val="00D1538E"/>
    <w:rsid w:val="00D16C2D"/>
    <w:rsid w:val="00D17BE7"/>
    <w:rsid w:val="00D22CC1"/>
    <w:rsid w:val="00D23056"/>
    <w:rsid w:val="00D231CC"/>
    <w:rsid w:val="00D23319"/>
    <w:rsid w:val="00D234E4"/>
    <w:rsid w:val="00D23E06"/>
    <w:rsid w:val="00D24241"/>
    <w:rsid w:val="00D24DD0"/>
    <w:rsid w:val="00D25268"/>
    <w:rsid w:val="00D2529F"/>
    <w:rsid w:val="00D25BD1"/>
    <w:rsid w:val="00D25D49"/>
    <w:rsid w:val="00D26C2D"/>
    <w:rsid w:val="00D27F58"/>
    <w:rsid w:val="00D3029F"/>
    <w:rsid w:val="00D30450"/>
    <w:rsid w:val="00D307A1"/>
    <w:rsid w:val="00D33008"/>
    <w:rsid w:val="00D333DC"/>
    <w:rsid w:val="00D33B28"/>
    <w:rsid w:val="00D34B22"/>
    <w:rsid w:val="00D35720"/>
    <w:rsid w:val="00D3665F"/>
    <w:rsid w:val="00D36CE2"/>
    <w:rsid w:val="00D36F38"/>
    <w:rsid w:val="00D41FF6"/>
    <w:rsid w:val="00D4258C"/>
    <w:rsid w:val="00D436EB"/>
    <w:rsid w:val="00D43E7F"/>
    <w:rsid w:val="00D441D4"/>
    <w:rsid w:val="00D44769"/>
    <w:rsid w:val="00D44C6C"/>
    <w:rsid w:val="00D454DB"/>
    <w:rsid w:val="00D46012"/>
    <w:rsid w:val="00D46E33"/>
    <w:rsid w:val="00D46F51"/>
    <w:rsid w:val="00D47FDE"/>
    <w:rsid w:val="00D5049E"/>
    <w:rsid w:val="00D504C4"/>
    <w:rsid w:val="00D505EE"/>
    <w:rsid w:val="00D51126"/>
    <w:rsid w:val="00D51650"/>
    <w:rsid w:val="00D51E6A"/>
    <w:rsid w:val="00D5354E"/>
    <w:rsid w:val="00D53796"/>
    <w:rsid w:val="00D5561A"/>
    <w:rsid w:val="00D5588A"/>
    <w:rsid w:val="00D55E75"/>
    <w:rsid w:val="00D566DC"/>
    <w:rsid w:val="00D5781D"/>
    <w:rsid w:val="00D57C9B"/>
    <w:rsid w:val="00D603FD"/>
    <w:rsid w:val="00D604D2"/>
    <w:rsid w:val="00D60687"/>
    <w:rsid w:val="00D608CB"/>
    <w:rsid w:val="00D61214"/>
    <w:rsid w:val="00D622BA"/>
    <w:rsid w:val="00D62326"/>
    <w:rsid w:val="00D626F3"/>
    <w:rsid w:val="00D62D65"/>
    <w:rsid w:val="00D63F22"/>
    <w:rsid w:val="00D642A4"/>
    <w:rsid w:val="00D64B4D"/>
    <w:rsid w:val="00D64B82"/>
    <w:rsid w:val="00D65116"/>
    <w:rsid w:val="00D65931"/>
    <w:rsid w:val="00D65C43"/>
    <w:rsid w:val="00D6663B"/>
    <w:rsid w:val="00D66723"/>
    <w:rsid w:val="00D66F7F"/>
    <w:rsid w:val="00D67957"/>
    <w:rsid w:val="00D67E33"/>
    <w:rsid w:val="00D700D6"/>
    <w:rsid w:val="00D7151C"/>
    <w:rsid w:val="00D71673"/>
    <w:rsid w:val="00D7199B"/>
    <w:rsid w:val="00D71F0C"/>
    <w:rsid w:val="00D721BA"/>
    <w:rsid w:val="00D72C62"/>
    <w:rsid w:val="00D7379E"/>
    <w:rsid w:val="00D7402B"/>
    <w:rsid w:val="00D74348"/>
    <w:rsid w:val="00D74EBD"/>
    <w:rsid w:val="00D75AC8"/>
    <w:rsid w:val="00D75C0A"/>
    <w:rsid w:val="00D7600A"/>
    <w:rsid w:val="00D769F1"/>
    <w:rsid w:val="00D805EE"/>
    <w:rsid w:val="00D81621"/>
    <w:rsid w:val="00D82FF7"/>
    <w:rsid w:val="00D838E4"/>
    <w:rsid w:val="00D83EA8"/>
    <w:rsid w:val="00D8520B"/>
    <w:rsid w:val="00D858EB"/>
    <w:rsid w:val="00D85EDE"/>
    <w:rsid w:val="00D86F93"/>
    <w:rsid w:val="00D87748"/>
    <w:rsid w:val="00D90C29"/>
    <w:rsid w:val="00D926D4"/>
    <w:rsid w:val="00D92880"/>
    <w:rsid w:val="00D934B5"/>
    <w:rsid w:val="00D952CB"/>
    <w:rsid w:val="00D97026"/>
    <w:rsid w:val="00D97DE5"/>
    <w:rsid w:val="00DA105B"/>
    <w:rsid w:val="00DA1952"/>
    <w:rsid w:val="00DA283F"/>
    <w:rsid w:val="00DA2AAD"/>
    <w:rsid w:val="00DA3573"/>
    <w:rsid w:val="00DA3BC0"/>
    <w:rsid w:val="00DA41F2"/>
    <w:rsid w:val="00DA4506"/>
    <w:rsid w:val="00DA4E74"/>
    <w:rsid w:val="00DA6362"/>
    <w:rsid w:val="00DA7343"/>
    <w:rsid w:val="00DA7405"/>
    <w:rsid w:val="00DB018B"/>
    <w:rsid w:val="00DB1065"/>
    <w:rsid w:val="00DB1F3E"/>
    <w:rsid w:val="00DB2108"/>
    <w:rsid w:val="00DB3288"/>
    <w:rsid w:val="00DB3F0A"/>
    <w:rsid w:val="00DB4196"/>
    <w:rsid w:val="00DB56BA"/>
    <w:rsid w:val="00DB5B99"/>
    <w:rsid w:val="00DB6156"/>
    <w:rsid w:val="00DB6501"/>
    <w:rsid w:val="00DB65D5"/>
    <w:rsid w:val="00DB7D61"/>
    <w:rsid w:val="00DB7E59"/>
    <w:rsid w:val="00DC3922"/>
    <w:rsid w:val="00DC3B35"/>
    <w:rsid w:val="00DC4596"/>
    <w:rsid w:val="00DC578A"/>
    <w:rsid w:val="00DC636F"/>
    <w:rsid w:val="00DC744F"/>
    <w:rsid w:val="00DC7858"/>
    <w:rsid w:val="00DD1936"/>
    <w:rsid w:val="00DD1B3A"/>
    <w:rsid w:val="00DD1F06"/>
    <w:rsid w:val="00DD1FA1"/>
    <w:rsid w:val="00DD2220"/>
    <w:rsid w:val="00DD277C"/>
    <w:rsid w:val="00DD42D3"/>
    <w:rsid w:val="00DD69A9"/>
    <w:rsid w:val="00DD6C49"/>
    <w:rsid w:val="00DD6F0D"/>
    <w:rsid w:val="00DD77B4"/>
    <w:rsid w:val="00DD7B49"/>
    <w:rsid w:val="00DE04C4"/>
    <w:rsid w:val="00DE0F6F"/>
    <w:rsid w:val="00DE249E"/>
    <w:rsid w:val="00DE2842"/>
    <w:rsid w:val="00DE368D"/>
    <w:rsid w:val="00DE3C6D"/>
    <w:rsid w:val="00DE4142"/>
    <w:rsid w:val="00DE4F43"/>
    <w:rsid w:val="00DE5A1F"/>
    <w:rsid w:val="00DE76BF"/>
    <w:rsid w:val="00DE7D94"/>
    <w:rsid w:val="00DF05AE"/>
    <w:rsid w:val="00DF061F"/>
    <w:rsid w:val="00DF129E"/>
    <w:rsid w:val="00DF2E50"/>
    <w:rsid w:val="00DF3330"/>
    <w:rsid w:val="00DF3C5B"/>
    <w:rsid w:val="00DF49F3"/>
    <w:rsid w:val="00DF4F4A"/>
    <w:rsid w:val="00DF50D8"/>
    <w:rsid w:val="00DF5CCB"/>
    <w:rsid w:val="00DF6ABC"/>
    <w:rsid w:val="00E00690"/>
    <w:rsid w:val="00E018E6"/>
    <w:rsid w:val="00E01A92"/>
    <w:rsid w:val="00E01E24"/>
    <w:rsid w:val="00E029B0"/>
    <w:rsid w:val="00E02B71"/>
    <w:rsid w:val="00E037A6"/>
    <w:rsid w:val="00E03A90"/>
    <w:rsid w:val="00E045DB"/>
    <w:rsid w:val="00E04F4C"/>
    <w:rsid w:val="00E06001"/>
    <w:rsid w:val="00E0657A"/>
    <w:rsid w:val="00E0694A"/>
    <w:rsid w:val="00E06AD8"/>
    <w:rsid w:val="00E06DA6"/>
    <w:rsid w:val="00E0795E"/>
    <w:rsid w:val="00E07EC2"/>
    <w:rsid w:val="00E1060D"/>
    <w:rsid w:val="00E107DF"/>
    <w:rsid w:val="00E10FFB"/>
    <w:rsid w:val="00E11822"/>
    <w:rsid w:val="00E12526"/>
    <w:rsid w:val="00E12AE1"/>
    <w:rsid w:val="00E12E5F"/>
    <w:rsid w:val="00E14614"/>
    <w:rsid w:val="00E1482F"/>
    <w:rsid w:val="00E1493B"/>
    <w:rsid w:val="00E15964"/>
    <w:rsid w:val="00E17AE7"/>
    <w:rsid w:val="00E207A9"/>
    <w:rsid w:val="00E20CE9"/>
    <w:rsid w:val="00E20F86"/>
    <w:rsid w:val="00E2213F"/>
    <w:rsid w:val="00E222EB"/>
    <w:rsid w:val="00E22E7E"/>
    <w:rsid w:val="00E2341C"/>
    <w:rsid w:val="00E23A08"/>
    <w:rsid w:val="00E23D2D"/>
    <w:rsid w:val="00E2402F"/>
    <w:rsid w:val="00E24749"/>
    <w:rsid w:val="00E2488E"/>
    <w:rsid w:val="00E26505"/>
    <w:rsid w:val="00E265BB"/>
    <w:rsid w:val="00E267E3"/>
    <w:rsid w:val="00E26940"/>
    <w:rsid w:val="00E2770E"/>
    <w:rsid w:val="00E3064E"/>
    <w:rsid w:val="00E309DB"/>
    <w:rsid w:val="00E30AD3"/>
    <w:rsid w:val="00E31F12"/>
    <w:rsid w:val="00E32A66"/>
    <w:rsid w:val="00E32C75"/>
    <w:rsid w:val="00E33526"/>
    <w:rsid w:val="00E33632"/>
    <w:rsid w:val="00E3368E"/>
    <w:rsid w:val="00E363A3"/>
    <w:rsid w:val="00E409A7"/>
    <w:rsid w:val="00E40D81"/>
    <w:rsid w:val="00E424E9"/>
    <w:rsid w:val="00E4288C"/>
    <w:rsid w:val="00E42ED1"/>
    <w:rsid w:val="00E43AE2"/>
    <w:rsid w:val="00E44313"/>
    <w:rsid w:val="00E44B52"/>
    <w:rsid w:val="00E44F28"/>
    <w:rsid w:val="00E46001"/>
    <w:rsid w:val="00E472B9"/>
    <w:rsid w:val="00E500A9"/>
    <w:rsid w:val="00E502EC"/>
    <w:rsid w:val="00E505E2"/>
    <w:rsid w:val="00E51B72"/>
    <w:rsid w:val="00E54CDB"/>
    <w:rsid w:val="00E5518A"/>
    <w:rsid w:val="00E554BF"/>
    <w:rsid w:val="00E554FB"/>
    <w:rsid w:val="00E5571E"/>
    <w:rsid w:val="00E60802"/>
    <w:rsid w:val="00E6083C"/>
    <w:rsid w:val="00E6097E"/>
    <w:rsid w:val="00E6270C"/>
    <w:rsid w:val="00E62713"/>
    <w:rsid w:val="00E62923"/>
    <w:rsid w:val="00E62FBA"/>
    <w:rsid w:val="00E653DE"/>
    <w:rsid w:val="00E654B8"/>
    <w:rsid w:val="00E6582C"/>
    <w:rsid w:val="00E66AB0"/>
    <w:rsid w:val="00E672FA"/>
    <w:rsid w:val="00E67E3C"/>
    <w:rsid w:val="00E71DC8"/>
    <w:rsid w:val="00E720DB"/>
    <w:rsid w:val="00E72226"/>
    <w:rsid w:val="00E726A2"/>
    <w:rsid w:val="00E72EB3"/>
    <w:rsid w:val="00E73250"/>
    <w:rsid w:val="00E733B5"/>
    <w:rsid w:val="00E74F4A"/>
    <w:rsid w:val="00E750D0"/>
    <w:rsid w:val="00E75558"/>
    <w:rsid w:val="00E75EB6"/>
    <w:rsid w:val="00E76053"/>
    <w:rsid w:val="00E769EC"/>
    <w:rsid w:val="00E777E9"/>
    <w:rsid w:val="00E80532"/>
    <w:rsid w:val="00E80995"/>
    <w:rsid w:val="00E82C93"/>
    <w:rsid w:val="00E83425"/>
    <w:rsid w:val="00E8354E"/>
    <w:rsid w:val="00E83558"/>
    <w:rsid w:val="00E83CA9"/>
    <w:rsid w:val="00E84A91"/>
    <w:rsid w:val="00E865F2"/>
    <w:rsid w:val="00E86A26"/>
    <w:rsid w:val="00E86E45"/>
    <w:rsid w:val="00E9001F"/>
    <w:rsid w:val="00E90ABC"/>
    <w:rsid w:val="00E92CF3"/>
    <w:rsid w:val="00E92DA4"/>
    <w:rsid w:val="00E932DA"/>
    <w:rsid w:val="00E93B3C"/>
    <w:rsid w:val="00E93B72"/>
    <w:rsid w:val="00E9494F"/>
    <w:rsid w:val="00E957DC"/>
    <w:rsid w:val="00E9623E"/>
    <w:rsid w:val="00E966A9"/>
    <w:rsid w:val="00E96C23"/>
    <w:rsid w:val="00E9752B"/>
    <w:rsid w:val="00E975AF"/>
    <w:rsid w:val="00EA101B"/>
    <w:rsid w:val="00EA27DD"/>
    <w:rsid w:val="00EA3260"/>
    <w:rsid w:val="00EA34D9"/>
    <w:rsid w:val="00EA38D7"/>
    <w:rsid w:val="00EA464D"/>
    <w:rsid w:val="00EA5F41"/>
    <w:rsid w:val="00EA65E9"/>
    <w:rsid w:val="00EA76B4"/>
    <w:rsid w:val="00EA7A32"/>
    <w:rsid w:val="00EB0477"/>
    <w:rsid w:val="00EB06DC"/>
    <w:rsid w:val="00EB0A04"/>
    <w:rsid w:val="00EB31C1"/>
    <w:rsid w:val="00EB33AA"/>
    <w:rsid w:val="00EB57B1"/>
    <w:rsid w:val="00EB58B1"/>
    <w:rsid w:val="00EB5D83"/>
    <w:rsid w:val="00EB64BA"/>
    <w:rsid w:val="00EB650C"/>
    <w:rsid w:val="00EB75E9"/>
    <w:rsid w:val="00EB7997"/>
    <w:rsid w:val="00EC0E40"/>
    <w:rsid w:val="00EC2A5F"/>
    <w:rsid w:val="00EC4E2E"/>
    <w:rsid w:val="00EC4EAC"/>
    <w:rsid w:val="00EC61BA"/>
    <w:rsid w:val="00EC6CE0"/>
    <w:rsid w:val="00ED0989"/>
    <w:rsid w:val="00ED1D3F"/>
    <w:rsid w:val="00ED1EDE"/>
    <w:rsid w:val="00ED2084"/>
    <w:rsid w:val="00ED23DD"/>
    <w:rsid w:val="00ED2595"/>
    <w:rsid w:val="00ED2A27"/>
    <w:rsid w:val="00ED2D92"/>
    <w:rsid w:val="00ED40C0"/>
    <w:rsid w:val="00ED4133"/>
    <w:rsid w:val="00ED59E1"/>
    <w:rsid w:val="00ED7641"/>
    <w:rsid w:val="00ED7844"/>
    <w:rsid w:val="00EE08D6"/>
    <w:rsid w:val="00EE2D0D"/>
    <w:rsid w:val="00EE311A"/>
    <w:rsid w:val="00EE3A24"/>
    <w:rsid w:val="00EE3BB2"/>
    <w:rsid w:val="00EE4FCA"/>
    <w:rsid w:val="00EE5B60"/>
    <w:rsid w:val="00EE6A3F"/>
    <w:rsid w:val="00EF1682"/>
    <w:rsid w:val="00EF2375"/>
    <w:rsid w:val="00EF277D"/>
    <w:rsid w:val="00EF2E20"/>
    <w:rsid w:val="00EF32C7"/>
    <w:rsid w:val="00EF4059"/>
    <w:rsid w:val="00EF5CF6"/>
    <w:rsid w:val="00EF69CD"/>
    <w:rsid w:val="00EF78EB"/>
    <w:rsid w:val="00F0030B"/>
    <w:rsid w:val="00F01041"/>
    <w:rsid w:val="00F0109F"/>
    <w:rsid w:val="00F03098"/>
    <w:rsid w:val="00F031C4"/>
    <w:rsid w:val="00F038D2"/>
    <w:rsid w:val="00F06208"/>
    <w:rsid w:val="00F06222"/>
    <w:rsid w:val="00F06245"/>
    <w:rsid w:val="00F06352"/>
    <w:rsid w:val="00F06AC2"/>
    <w:rsid w:val="00F079A2"/>
    <w:rsid w:val="00F10D08"/>
    <w:rsid w:val="00F11578"/>
    <w:rsid w:val="00F116B7"/>
    <w:rsid w:val="00F11786"/>
    <w:rsid w:val="00F12518"/>
    <w:rsid w:val="00F1259F"/>
    <w:rsid w:val="00F13D0C"/>
    <w:rsid w:val="00F15E42"/>
    <w:rsid w:val="00F16894"/>
    <w:rsid w:val="00F16DD0"/>
    <w:rsid w:val="00F20A88"/>
    <w:rsid w:val="00F217A3"/>
    <w:rsid w:val="00F21F43"/>
    <w:rsid w:val="00F225BE"/>
    <w:rsid w:val="00F241FC"/>
    <w:rsid w:val="00F250C9"/>
    <w:rsid w:val="00F2523C"/>
    <w:rsid w:val="00F25AE8"/>
    <w:rsid w:val="00F2765F"/>
    <w:rsid w:val="00F27D4C"/>
    <w:rsid w:val="00F301DD"/>
    <w:rsid w:val="00F30CD4"/>
    <w:rsid w:val="00F32016"/>
    <w:rsid w:val="00F32709"/>
    <w:rsid w:val="00F32F3D"/>
    <w:rsid w:val="00F33BA9"/>
    <w:rsid w:val="00F347C6"/>
    <w:rsid w:val="00F34F67"/>
    <w:rsid w:val="00F35586"/>
    <w:rsid w:val="00F35A8F"/>
    <w:rsid w:val="00F36244"/>
    <w:rsid w:val="00F377FE"/>
    <w:rsid w:val="00F37BF5"/>
    <w:rsid w:val="00F37E46"/>
    <w:rsid w:val="00F405AA"/>
    <w:rsid w:val="00F405B6"/>
    <w:rsid w:val="00F419BB"/>
    <w:rsid w:val="00F42392"/>
    <w:rsid w:val="00F44134"/>
    <w:rsid w:val="00F44767"/>
    <w:rsid w:val="00F44C89"/>
    <w:rsid w:val="00F45316"/>
    <w:rsid w:val="00F45638"/>
    <w:rsid w:val="00F478E1"/>
    <w:rsid w:val="00F50C43"/>
    <w:rsid w:val="00F50E1E"/>
    <w:rsid w:val="00F520C9"/>
    <w:rsid w:val="00F523A7"/>
    <w:rsid w:val="00F52930"/>
    <w:rsid w:val="00F54057"/>
    <w:rsid w:val="00F552E8"/>
    <w:rsid w:val="00F5532A"/>
    <w:rsid w:val="00F5622C"/>
    <w:rsid w:val="00F5622D"/>
    <w:rsid w:val="00F56399"/>
    <w:rsid w:val="00F576E2"/>
    <w:rsid w:val="00F57947"/>
    <w:rsid w:val="00F6056F"/>
    <w:rsid w:val="00F62DF4"/>
    <w:rsid w:val="00F63261"/>
    <w:rsid w:val="00F632BE"/>
    <w:rsid w:val="00F635C7"/>
    <w:rsid w:val="00F63681"/>
    <w:rsid w:val="00F63730"/>
    <w:rsid w:val="00F63A5B"/>
    <w:rsid w:val="00F63D67"/>
    <w:rsid w:val="00F646A7"/>
    <w:rsid w:val="00F64DCE"/>
    <w:rsid w:val="00F65959"/>
    <w:rsid w:val="00F671F9"/>
    <w:rsid w:val="00F70466"/>
    <w:rsid w:val="00F708C3"/>
    <w:rsid w:val="00F71515"/>
    <w:rsid w:val="00F725D6"/>
    <w:rsid w:val="00F74F42"/>
    <w:rsid w:val="00F7537F"/>
    <w:rsid w:val="00F774C8"/>
    <w:rsid w:val="00F77FAD"/>
    <w:rsid w:val="00F808C4"/>
    <w:rsid w:val="00F80BE4"/>
    <w:rsid w:val="00F819E0"/>
    <w:rsid w:val="00F81A96"/>
    <w:rsid w:val="00F83714"/>
    <w:rsid w:val="00F8377F"/>
    <w:rsid w:val="00F85209"/>
    <w:rsid w:val="00F85AF0"/>
    <w:rsid w:val="00F85D93"/>
    <w:rsid w:val="00F8730E"/>
    <w:rsid w:val="00F93263"/>
    <w:rsid w:val="00F93328"/>
    <w:rsid w:val="00F93A59"/>
    <w:rsid w:val="00F941A1"/>
    <w:rsid w:val="00F9441B"/>
    <w:rsid w:val="00F95B43"/>
    <w:rsid w:val="00F962F4"/>
    <w:rsid w:val="00FA074E"/>
    <w:rsid w:val="00FA0FB7"/>
    <w:rsid w:val="00FA1015"/>
    <w:rsid w:val="00FA111C"/>
    <w:rsid w:val="00FA1376"/>
    <w:rsid w:val="00FA138A"/>
    <w:rsid w:val="00FA182F"/>
    <w:rsid w:val="00FA1AD6"/>
    <w:rsid w:val="00FA1ED2"/>
    <w:rsid w:val="00FA2278"/>
    <w:rsid w:val="00FA24EC"/>
    <w:rsid w:val="00FA32EA"/>
    <w:rsid w:val="00FA3563"/>
    <w:rsid w:val="00FA3FBE"/>
    <w:rsid w:val="00FA42E7"/>
    <w:rsid w:val="00FA4B5C"/>
    <w:rsid w:val="00FA4B80"/>
    <w:rsid w:val="00FA5CAC"/>
    <w:rsid w:val="00FA6379"/>
    <w:rsid w:val="00FA6A32"/>
    <w:rsid w:val="00FA6B9F"/>
    <w:rsid w:val="00FA752B"/>
    <w:rsid w:val="00FB1F88"/>
    <w:rsid w:val="00FB27D5"/>
    <w:rsid w:val="00FB429D"/>
    <w:rsid w:val="00FB53C6"/>
    <w:rsid w:val="00FB60A9"/>
    <w:rsid w:val="00FB79B8"/>
    <w:rsid w:val="00FB7BC2"/>
    <w:rsid w:val="00FC0549"/>
    <w:rsid w:val="00FC1F24"/>
    <w:rsid w:val="00FC20AA"/>
    <w:rsid w:val="00FC20D1"/>
    <w:rsid w:val="00FC236B"/>
    <w:rsid w:val="00FC32A1"/>
    <w:rsid w:val="00FC3FB2"/>
    <w:rsid w:val="00FC41D9"/>
    <w:rsid w:val="00FC54EE"/>
    <w:rsid w:val="00FC5CF2"/>
    <w:rsid w:val="00FC6F5E"/>
    <w:rsid w:val="00FD004E"/>
    <w:rsid w:val="00FD0961"/>
    <w:rsid w:val="00FD0A78"/>
    <w:rsid w:val="00FD2523"/>
    <w:rsid w:val="00FD27E9"/>
    <w:rsid w:val="00FD2E15"/>
    <w:rsid w:val="00FD379F"/>
    <w:rsid w:val="00FD5BC7"/>
    <w:rsid w:val="00FD75FF"/>
    <w:rsid w:val="00FD77F4"/>
    <w:rsid w:val="00FD7DA3"/>
    <w:rsid w:val="00FE076F"/>
    <w:rsid w:val="00FE207D"/>
    <w:rsid w:val="00FE2841"/>
    <w:rsid w:val="00FE34C7"/>
    <w:rsid w:val="00FE37E6"/>
    <w:rsid w:val="00FE3F28"/>
    <w:rsid w:val="00FE455B"/>
    <w:rsid w:val="00FE45AC"/>
    <w:rsid w:val="00FE4FF7"/>
    <w:rsid w:val="00FE6480"/>
    <w:rsid w:val="00FE780D"/>
    <w:rsid w:val="00FE78ED"/>
    <w:rsid w:val="00FF0625"/>
    <w:rsid w:val="00FF0B32"/>
    <w:rsid w:val="00FF0CD6"/>
    <w:rsid w:val="00FF167F"/>
    <w:rsid w:val="00FF2053"/>
    <w:rsid w:val="00FF230A"/>
    <w:rsid w:val="00FF33FE"/>
    <w:rsid w:val="00FF36A0"/>
    <w:rsid w:val="00FF3928"/>
    <w:rsid w:val="00FF3D15"/>
    <w:rsid w:val="00FF5123"/>
    <w:rsid w:val="00FF6705"/>
    <w:rsid w:val="00FF7667"/>
    <w:rsid w:val="00FF79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74AC"/>
  <w15:docId w15:val="{C15AE3CE-3DF0-414B-B22D-ECD9E2E9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42C"/>
    <w:pPr>
      <w:spacing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F83"/>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B22F83"/>
    <w:rPr>
      <w:rFonts w:ascii="Segoe UI" w:hAnsi="Segoe UI" w:cs="Segoe UI"/>
      <w:sz w:val="18"/>
      <w:szCs w:val="18"/>
      <w:lang w:eastAsia="en-US"/>
    </w:rPr>
  </w:style>
  <w:style w:type="paragraph" w:styleId="NormalWeb">
    <w:name w:val="Normal (Web)"/>
    <w:basedOn w:val="Normal"/>
    <w:uiPriority w:val="99"/>
    <w:unhideWhenUsed/>
    <w:rsid w:val="00575E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rsid w:val="00575E88"/>
  </w:style>
  <w:style w:type="character" w:styleId="Emphasis">
    <w:name w:val="Emphasis"/>
    <w:uiPriority w:val="20"/>
    <w:qFormat/>
    <w:rsid w:val="00575E88"/>
    <w:rPr>
      <w:i/>
      <w:iCs/>
    </w:rPr>
  </w:style>
  <w:style w:type="character" w:styleId="Hyperlink">
    <w:name w:val="Hyperlink"/>
    <w:uiPriority w:val="99"/>
    <w:unhideWhenUsed/>
    <w:rsid w:val="004B42E8"/>
    <w:rPr>
      <w:color w:val="0563C1"/>
      <w:u w:val="single"/>
    </w:rPr>
  </w:style>
  <w:style w:type="paragraph" w:styleId="ListParagraph">
    <w:name w:val="List Paragraph"/>
    <w:basedOn w:val="Normal"/>
    <w:uiPriority w:val="34"/>
    <w:qFormat/>
    <w:rsid w:val="00230B57"/>
    <w:pPr>
      <w:overflowPunct w:val="0"/>
      <w:autoSpaceDE w:val="0"/>
      <w:autoSpaceDN w:val="0"/>
      <w:adjustRightInd w:val="0"/>
      <w:spacing w:line="240" w:lineRule="auto"/>
      <w:ind w:left="720"/>
      <w:contextualSpacing/>
      <w:textAlignment w:val="baseline"/>
    </w:pPr>
    <w:rPr>
      <w:rFonts w:eastAsia="Times New Roman" w:cs="Times New Roman"/>
      <w:sz w:val="21"/>
      <w:szCs w:val="20"/>
      <w:lang w:eastAsia="en-GB"/>
    </w:rPr>
  </w:style>
  <w:style w:type="paragraph" w:styleId="Header">
    <w:name w:val="header"/>
    <w:basedOn w:val="Normal"/>
    <w:link w:val="HeaderChar"/>
    <w:unhideWhenUsed/>
    <w:rsid w:val="001E78F2"/>
    <w:pPr>
      <w:tabs>
        <w:tab w:val="center" w:pos="4320"/>
        <w:tab w:val="right" w:pos="8640"/>
      </w:tabs>
      <w:spacing w:line="240" w:lineRule="auto"/>
    </w:pPr>
    <w:rPr>
      <w:rFonts w:eastAsia="Times New Roman"/>
      <w:sz w:val="24"/>
      <w:szCs w:val="24"/>
    </w:rPr>
  </w:style>
  <w:style w:type="character" w:customStyle="1" w:styleId="HeaderChar">
    <w:name w:val="Header Char"/>
    <w:link w:val="Header"/>
    <w:rsid w:val="001E78F2"/>
    <w:rPr>
      <w:rFonts w:eastAsia="Times New Roman"/>
      <w:sz w:val="24"/>
      <w:szCs w:val="24"/>
      <w:lang w:eastAsia="en-US"/>
    </w:rPr>
  </w:style>
  <w:style w:type="character" w:styleId="SubtleEmphasis">
    <w:name w:val="Subtle Emphasis"/>
    <w:uiPriority w:val="19"/>
    <w:qFormat/>
    <w:rsid w:val="00375AF0"/>
    <w:rPr>
      <w:i/>
      <w:iCs/>
      <w:color w:val="404040"/>
    </w:rPr>
  </w:style>
  <w:style w:type="character" w:styleId="CommentReference">
    <w:name w:val="annotation reference"/>
    <w:uiPriority w:val="99"/>
    <w:semiHidden/>
    <w:unhideWhenUsed/>
    <w:rsid w:val="00310559"/>
    <w:rPr>
      <w:sz w:val="16"/>
      <w:szCs w:val="16"/>
    </w:rPr>
  </w:style>
  <w:style w:type="paragraph" w:styleId="CommentText">
    <w:name w:val="annotation text"/>
    <w:basedOn w:val="Normal"/>
    <w:link w:val="CommentTextChar"/>
    <w:uiPriority w:val="99"/>
    <w:semiHidden/>
    <w:unhideWhenUsed/>
    <w:rsid w:val="00310559"/>
    <w:rPr>
      <w:sz w:val="20"/>
      <w:szCs w:val="20"/>
    </w:rPr>
  </w:style>
  <w:style w:type="character" w:customStyle="1" w:styleId="CommentTextChar">
    <w:name w:val="Comment Text Char"/>
    <w:link w:val="CommentText"/>
    <w:uiPriority w:val="99"/>
    <w:semiHidden/>
    <w:rsid w:val="00310559"/>
    <w:rPr>
      <w:lang w:eastAsia="en-US"/>
    </w:rPr>
  </w:style>
  <w:style w:type="paragraph" w:styleId="CommentSubject">
    <w:name w:val="annotation subject"/>
    <w:basedOn w:val="CommentText"/>
    <w:next w:val="CommentText"/>
    <w:link w:val="CommentSubjectChar"/>
    <w:uiPriority w:val="99"/>
    <w:semiHidden/>
    <w:unhideWhenUsed/>
    <w:rsid w:val="00310559"/>
    <w:rPr>
      <w:b/>
      <w:bCs/>
    </w:rPr>
  </w:style>
  <w:style w:type="character" w:customStyle="1" w:styleId="CommentSubjectChar">
    <w:name w:val="Comment Subject Char"/>
    <w:link w:val="CommentSubject"/>
    <w:uiPriority w:val="99"/>
    <w:semiHidden/>
    <w:rsid w:val="00310559"/>
    <w:rPr>
      <w:b/>
      <w:bCs/>
      <w:lang w:eastAsia="en-US"/>
    </w:rPr>
  </w:style>
  <w:style w:type="paragraph" w:styleId="NoSpacing">
    <w:name w:val="No Spacing"/>
    <w:uiPriority w:val="1"/>
    <w:qFormat/>
    <w:rsid w:val="00697E2E"/>
    <w:rPr>
      <w:sz w:val="22"/>
      <w:szCs w:val="22"/>
      <w:lang w:eastAsia="en-US"/>
    </w:rPr>
  </w:style>
  <w:style w:type="character" w:styleId="UnresolvedMention">
    <w:name w:val="Unresolved Mention"/>
    <w:uiPriority w:val="99"/>
    <w:semiHidden/>
    <w:unhideWhenUsed/>
    <w:rsid w:val="00CE2F53"/>
    <w:rPr>
      <w:color w:val="605E5C"/>
      <w:shd w:val="clear" w:color="auto" w:fill="E1DFDD"/>
    </w:rPr>
  </w:style>
  <w:style w:type="paragraph" w:styleId="Revision">
    <w:name w:val="Revision"/>
    <w:hidden/>
    <w:uiPriority w:val="99"/>
    <w:semiHidden/>
    <w:rsid w:val="00C75485"/>
    <w:rPr>
      <w:sz w:val="22"/>
      <w:szCs w:val="22"/>
      <w:lang w:eastAsia="en-US"/>
    </w:rPr>
  </w:style>
  <w:style w:type="character" w:styleId="FollowedHyperlink">
    <w:name w:val="FollowedHyperlink"/>
    <w:basedOn w:val="DefaultParagraphFont"/>
    <w:uiPriority w:val="99"/>
    <w:semiHidden/>
    <w:unhideWhenUsed/>
    <w:rsid w:val="00C405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841068">
      <w:bodyDiv w:val="1"/>
      <w:marLeft w:val="0"/>
      <w:marRight w:val="0"/>
      <w:marTop w:val="0"/>
      <w:marBottom w:val="0"/>
      <w:divBdr>
        <w:top w:val="none" w:sz="0" w:space="0" w:color="auto"/>
        <w:left w:val="none" w:sz="0" w:space="0" w:color="auto"/>
        <w:bottom w:val="none" w:sz="0" w:space="0" w:color="auto"/>
        <w:right w:val="none" w:sz="0" w:space="0" w:color="auto"/>
      </w:divBdr>
    </w:div>
    <w:div w:id="870532366">
      <w:bodyDiv w:val="1"/>
      <w:marLeft w:val="0"/>
      <w:marRight w:val="0"/>
      <w:marTop w:val="0"/>
      <w:marBottom w:val="0"/>
      <w:divBdr>
        <w:top w:val="none" w:sz="0" w:space="0" w:color="auto"/>
        <w:left w:val="none" w:sz="0" w:space="0" w:color="auto"/>
        <w:bottom w:val="none" w:sz="0" w:space="0" w:color="auto"/>
        <w:right w:val="none" w:sz="0" w:space="0" w:color="auto"/>
      </w:divBdr>
    </w:div>
    <w:div w:id="1727410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Documents\St%20Dennis%20PC%20New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14CAC2BA00C146A8ADC568D167BEF6" ma:contentTypeVersion="18" ma:contentTypeDescription="Create a new document." ma:contentTypeScope="" ma:versionID="9a680f993b5ce38091800e37b2f8abac">
  <xsd:schema xmlns:xsd="http://www.w3.org/2001/XMLSchema" xmlns:xs="http://www.w3.org/2001/XMLSchema" xmlns:p="http://schemas.microsoft.com/office/2006/metadata/properties" xmlns:ns2="782ef506-88f6-4de6-8d52-9b7190f82b71" xmlns:ns3="3def1f32-766a-4977-8327-d6ad4478cffe" targetNamespace="http://schemas.microsoft.com/office/2006/metadata/properties" ma:root="true" ma:fieldsID="92e123d15933fbe0014f4da586bbd755" ns2:_="" ns3:_="">
    <xsd:import namespace="782ef506-88f6-4de6-8d52-9b7190f82b71"/>
    <xsd:import namespace="3def1f32-766a-4977-8327-d6ad4478cf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ef506-88f6-4de6-8d52-9b7190f82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a4be75-25a3-4867-8a5f-bd9db3f42bf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ef1f32-766a-4977-8327-d6ad4478cf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7ac77e-5094-4f3e-8b04-264b4f225179}" ma:internalName="TaxCatchAll" ma:showField="CatchAllData" ma:web="3def1f32-766a-4977-8327-d6ad4478cf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2ef506-88f6-4de6-8d52-9b7190f82b71">
      <Terms xmlns="http://schemas.microsoft.com/office/infopath/2007/PartnerControls"/>
    </lcf76f155ced4ddcb4097134ff3c332f>
    <TaxCatchAll xmlns="3def1f32-766a-4977-8327-d6ad4478cffe" xsi:nil="true"/>
  </documentManagement>
</p:properties>
</file>

<file path=customXml/itemProps1.xml><?xml version="1.0" encoding="utf-8"?>
<ds:datastoreItem xmlns:ds="http://schemas.openxmlformats.org/officeDocument/2006/customXml" ds:itemID="{B730ED6C-8DC5-4BFC-A433-AA2C88F2E1A3}">
  <ds:schemaRefs>
    <ds:schemaRef ds:uri="http://schemas.microsoft.com/sharepoint/v3/contenttype/forms"/>
  </ds:schemaRefs>
</ds:datastoreItem>
</file>

<file path=customXml/itemProps2.xml><?xml version="1.0" encoding="utf-8"?>
<ds:datastoreItem xmlns:ds="http://schemas.openxmlformats.org/officeDocument/2006/customXml" ds:itemID="{4C5DC21E-4A7F-40C0-B98A-4C199AA0E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ef506-88f6-4de6-8d52-9b7190f82b71"/>
    <ds:schemaRef ds:uri="3def1f32-766a-4977-8327-d6ad4478c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52B39F-4BDA-48EE-9F51-A6125BBDB9C7}">
  <ds:schemaRefs>
    <ds:schemaRef ds:uri="http://schemas.openxmlformats.org/officeDocument/2006/bibliography"/>
  </ds:schemaRefs>
</ds:datastoreItem>
</file>

<file path=customXml/itemProps4.xml><?xml version="1.0" encoding="utf-8"?>
<ds:datastoreItem xmlns:ds="http://schemas.openxmlformats.org/officeDocument/2006/customXml" ds:itemID="{F60419E8-6AE1-4A34-B225-DF5C2A4BB8AC}">
  <ds:schemaRefs>
    <ds:schemaRef ds:uri="http://schemas.microsoft.com/office/2006/metadata/properties"/>
    <ds:schemaRef ds:uri="http://schemas.microsoft.com/office/infopath/2007/PartnerControls"/>
    <ds:schemaRef ds:uri="782ef506-88f6-4de6-8d52-9b7190f82b71"/>
    <ds:schemaRef ds:uri="3def1f32-766a-4977-8327-d6ad4478cffe"/>
  </ds:schemaRefs>
</ds:datastoreItem>
</file>

<file path=docProps/app.xml><?xml version="1.0" encoding="utf-8"?>
<Properties xmlns="http://schemas.openxmlformats.org/officeDocument/2006/extended-properties" xmlns:vt="http://schemas.openxmlformats.org/officeDocument/2006/docPropsVTypes">
  <Template>St Dennis PC News</Template>
  <TotalTime>16</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dc:description/>
  <cp:lastModifiedBy>Parish Clerk</cp:lastModifiedBy>
  <cp:revision>37</cp:revision>
  <cp:lastPrinted>2025-09-02T09:17:00Z</cp:lastPrinted>
  <dcterms:created xsi:type="dcterms:W3CDTF">2025-09-02T10:34:00Z</dcterms:created>
  <dcterms:modified xsi:type="dcterms:W3CDTF">2025-09-30T09:08:00Z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0x0101007314CAC2BA00C146A8ADC568D167BEF6</vt:lpwstr>
  </property>
</Properties>
</file>